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16" w:rsidRDefault="00E44F79" w:rsidP="006673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55202B">
        <w:rPr>
          <w:b/>
          <w:color w:val="000000"/>
          <w:bdr w:val="none" w:sz="0" w:space="0" w:color="auto" w:frame="1"/>
        </w:rPr>
        <w:t>ОПЫТ РАБОТЫ ПО ФОРМИРОВАНИЮ</w:t>
      </w:r>
      <w:r w:rsidR="00C035AA" w:rsidRPr="0055202B">
        <w:rPr>
          <w:b/>
          <w:color w:val="000000"/>
          <w:bdr w:val="none" w:sz="0" w:space="0" w:color="auto" w:frame="1"/>
        </w:rPr>
        <w:t xml:space="preserve"> ПРОИЗВОЛЬНОЙ САМОРЕГУЛЯЦИИ РЕБЕНКА С ОВЗ В КОРРЕКЦИОННОЙ РАБОТЕ.</w:t>
      </w:r>
    </w:p>
    <w:p w:rsidR="0066739D" w:rsidRDefault="0066739D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CE3026" w:rsidRPr="0055202B" w:rsidRDefault="00CE3026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C035AA" w:rsidRPr="00CE3026" w:rsidRDefault="0066739D" w:rsidP="006673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6"/>
          <w:szCs w:val="36"/>
        </w:rPr>
      </w:pPr>
      <w:r w:rsidRPr="00CE3026">
        <w:rPr>
          <w:b/>
          <w:color w:val="000000"/>
          <w:sz w:val="36"/>
          <w:szCs w:val="36"/>
        </w:rPr>
        <w:t>(слайд 2,3,4)</w:t>
      </w:r>
    </w:p>
    <w:p w:rsidR="00C035AA" w:rsidRPr="0055202B" w:rsidRDefault="00C035AA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77816" w:rsidRPr="00CE3026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Проблема развития процессов саморегуляции у детей дошкольного возраста приобретает все большую значимость. Это обусловлено существенными изменениями в системе образования: современная школа предъявляет к первокласснику очень высокие требования.</w:t>
      </w:r>
    </w:p>
    <w:p w:rsidR="003D3BB0" w:rsidRPr="00CE3026" w:rsidRDefault="003D3BB0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077816" w:rsidRPr="00CE3026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Почему дети бывают такими непослушными? Почему их так трудно приучить к порядку, дисциплине, организованности? Дошкольники не умеют владеть собой, не управляют своим поведением. Тут возникают новые вопросы: что значит управлять </w:t>
      </w:r>
      <w:r w:rsidR="0066739D" w:rsidRPr="00CE3026">
        <w:rPr>
          <w:color w:val="000000"/>
          <w:sz w:val="36"/>
          <w:szCs w:val="36"/>
        </w:rPr>
        <w:t>своим поведением,</w:t>
      </w:r>
      <w:r w:rsidRPr="00CE3026">
        <w:rPr>
          <w:color w:val="000000"/>
          <w:sz w:val="36"/>
          <w:szCs w:val="36"/>
        </w:rPr>
        <w:t xml:space="preserve"> и кто им может управлять, кроме тебя самого?</w:t>
      </w:r>
    </w:p>
    <w:p w:rsidR="00077816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Главное в управлении своим поведением - </w:t>
      </w:r>
      <w:r w:rsidRPr="00CE3026">
        <w:rPr>
          <w:color w:val="000000"/>
          <w:sz w:val="36"/>
          <w:szCs w:val="36"/>
          <w:u w:val="single"/>
        </w:rPr>
        <w:t>уметь остановить</w:t>
      </w:r>
      <w:r w:rsidRPr="00CE3026">
        <w:rPr>
          <w:color w:val="000000"/>
          <w:sz w:val="36"/>
          <w:szCs w:val="36"/>
        </w:rPr>
        <w:t xml:space="preserve"> </w:t>
      </w:r>
      <w:r w:rsidRPr="00CE3026">
        <w:rPr>
          <w:color w:val="000000"/>
          <w:sz w:val="36"/>
          <w:szCs w:val="36"/>
          <w:u w:val="single"/>
        </w:rPr>
        <w:t>то, что происходит как бы само собой</w:t>
      </w:r>
      <w:r w:rsidRPr="00CE3026">
        <w:rPr>
          <w:color w:val="000000"/>
          <w:sz w:val="36"/>
          <w:szCs w:val="36"/>
        </w:rPr>
        <w:t xml:space="preserve">, задержать импульсивный ответ, привычную реакцию на тот или иной раздражитель. Без этой способности невозможно выполнять указания взрослого, следовать нормам поведения, сосредоточиться на каком-нибудь деле и довести его до конца, планировать свои действия. Все эти действия требуют </w:t>
      </w:r>
      <w:r w:rsidRPr="00CE3026">
        <w:rPr>
          <w:color w:val="000000"/>
          <w:sz w:val="36"/>
          <w:szCs w:val="36"/>
          <w:u w:val="single"/>
        </w:rPr>
        <w:t>произвольности</w:t>
      </w:r>
      <w:r w:rsidRPr="00CE3026">
        <w:rPr>
          <w:color w:val="000000"/>
          <w:sz w:val="36"/>
          <w:szCs w:val="36"/>
        </w:rPr>
        <w:t xml:space="preserve"> поведения, т. е. способности владеть и управлять собой.</w:t>
      </w:r>
    </w:p>
    <w:p w:rsidR="00CE3026" w:rsidRPr="00CE3026" w:rsidRDefault="00CE302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C93A21" w:rsidRPr="00CE3026" w:rsidRDefault="00C93A21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C93A21" w:rsidRPr="00CE3026" w:rsidRDefault="00C93A21" w:rsidP="00C93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CE3026">
        <w:rPr>
          <w:b/>
          <w:color w:val="000000"/>
          <w:sz w:val="36"/>
          <w:szCs w:val="36"/>
        </w:rPr>
        <w:t>(слайд 5)</w:t>
      </w:r>
    </w:p>
    <w:p w:rsidR="00C93A21" w:rsidRDefault="00C93A21" w:rsidP="00C93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CE3026" w:rsidRPr="00CE3026" w:rsidRDefault="00CE3026" w:rsidP="00C93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077816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Основной чертой произвольного поведения является его </w:t>
      </w:r>
      <w:r w:rsidRPr="00CE3026">
        <w:rPr>
          <w:b/>
          <w:color w:val="000000"/>
          <w:sz w:val="36"/>
          <w:szCs w:val="36"/>
        </w:rPr>
        <w:t>осознанность.</w:t>
      </w:r>
      <w:r w:rsidRPr="00CE3026">
        <w:rPr>
          <w:color w:val="000000"/>
          <w:sz w:val="36"/>
          <w:szCs w:val="36"/>
        </w:rPr>
        <w:t xml:space="preserve"> Произвольное действие отличается от непроизвольного тем, что человек управляет им сознательно, по своей воле, знает, что, как и зачем он делает.</w:t>
      </w:r>
    </w:p>
    <w:p w:rsidR="00CE3026" w:rsidRDefault="00CE302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CE3026" w:rsidRPr="00CE3026" w:rsidRDefault="00CE302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981E18" w:rsidRPr="00CE3026" w:rsidRDefault="00C93A21" w:rsidP="00C93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bdr w:val="none" w:sz="0" w:space="0" w:color="auto" w:frame="1"/>
        </w:rPr>
      </w:pPr>
      <w:r w:rsidRPr="00CE3026">
        <w:rPr>
          <w:b/>
          <w:color w:val="000000"/>
          <w:sz w:val="36"/>
          <w:szCs w:val="36"/>
          <w:bdr w:val="none" w:sz="0" w:space="0" w:color="auto" w:frame="1"/>
        </w:rPr>
        <w:lastRenderedPageBreak/>
        <w:t>(слайд 6, 7)</w:t>
      </w:r>
    </w:p>
    <w:p w:rsidR="00C93A21" w:rsidRPr="00CE3026" w:rsidRDefault="00C93A21" w:rsidP="00C93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D418F" w:rsidRPr="00CE3026" w:rsidRDefault="003D3BB0" w:rsidP="0055202B">
      <w:pPr>
        <w:pStyle w:val="a3"/>
        <w:shd w:val="clear" w:color="auto" w:fill="FFFFFF"/>
        <w:spacing w:before="0" w:beforeAutospacing="0" w:after="0" w:afterAutospacing="0"/>
        <w:ind w:firstLine="224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>Чтобы действия, поступки, эмоции стали осознанными, необходимо научить ребенка произвольной саморегуляции.</w:t>
      </w:r>
    </w:p>
    <w:p w:rsidR="003D418F" w:rsidRPr="00CE3026" w:rsidRDefault="003D418F" w:rsidP="0055202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>У</w:t>
      </w:r>
      <w:r w:rsidRPr="00CE3026">
        <w:rPr>
          <w:color w:val="000000"/>
          <w:sz w:val="36"/>
          <w:szCs w:val="36"/>
        </w:rPr>
        <w:t xml:space="preserve">же на первом году жизни начинают формироваться произвольные движения. </w:t>
      </w:r>
    </w:p>
    <w:p w:rsidR="003D418F" w:rsidRPr="00CE3026" w:rsidRDefault="003D418F" w:rsidP="0055202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В период от двух до трех лет закладываются основы регулирующей функции речи.</w:t>
      </w:r>
    </w:p>
    <w:p w:rsidR="003D418F" w:rsidRPr="00CE3026" w:rsidRDefault="003D418F" w:rsidP="0055202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С 4 лет развивается контроль за своими действиями, а нарушение правил поведения другими замечается уже с 3 лет. </w:t>
      </w:r>
    </w:p>
    <w:p w:rsidR="003D418F" w:rsidRPr="00CE3026" w:rsidRDefault="003D418F" w:rsidP="0055202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Уже в дошкольном возрасте появляется первая самооценка, роль которой в регуляции поведения постоянно возрастает.</w:t>
      </w:r>
    </w:p>
    <w:p w:rsidR="003D418F" w:rsidRDefault="003D418F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Все эти изменения служат предпосылками и создают условия для развития основ произвольной саморегуляции.</w:t>
      </w:r>
    </w:p>
    <w:p w:rsidR="00CE3026" w:rsidRPr="00CE3026" w:rsidRDefault="00CE3026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6"/>
          <w:szCs w:val="36"/>
        </w:rPr>
      </w:pPr>
    </w:p>
    <w:p w:rsidR="00E44F79" w:rsidRPr="00CE3026" w:rsidRDefault="00F837E7" w:rsidP="00F837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36"/>
          <w:szCs w:val="36"/>
        </w:rPr>
      </w:pPr>
      <w:r w:rsidRPr="00CE3026">
        <w:rPr>
          <w:b/>
          <w:color w:val="000000"/>
          <w:sz w:val="36"/>
          <w:szCs w:val="36"/>
        </w:rPr>
        <w:t>(слайд 8)</w:t>
      </w:r>
    </w:p>
    <w:p w:rsidR="00F837E7" w:rsidRPr="00CE3026" w:rsidRDefault="00F837E7" w:rsidP="00F837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36"/>
          <w:szCs w:val="36"/>
        </w:rPr>
      </w:pPr>
    </w:p>
    <w:p w:rsidR="00436E38" w:rsidRPr="00CE3026" w:rsidRDefault="003D418F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b/>
          <w:color w:val="000000"/>
          <w:sz w:val="36"/>
          <w:szCs w:val="36"/>
          <w:bdr w:val="none" w:sz="0" w:space="0" w:color="auto" w:frame="1"/>
        </w:rPr>
        <w:t xml:space="preserve">Саморегуляция </w:t>
      </w:r>
      <w:r w:rsidRPr="00CE3026">
        <w:rPr>
          <w:color w:val="000000"/>
          <w:sz w:val="36"/>
          <w:szCs w:val="36"/>
          <w:bdr w:val="none" w:sz="0" w:space="0" w:color="auto" w:frame="1"/>
        </w:rPr>
        <w:t>– процесс управления собственными психическими, физическими, эмоциональными состояниями, а также поступками.</w:t>
      </w:r>
    </w:p>
    <w:p w:rsidR="00436E38" w:rsidRPr="00CE3026" w:rsidRDefault="00436E38" w:rsidP="00552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Саморегуляция играет ключевую роль в развитии ребенка, так как она способствует формированию таких важных навыков, как</w:t>
      </w:r>
      <w:r w:rsidR="0053468C"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</w:p>
    <w:p w:rsidR="00436E38" w:rsidRPr="00CE3026" w:rsidRDefault="0053468C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концентрация внимания</w:t>
      </w:r>
    </w:p>
    <w:p w:rsidR="00436E38" w:rsidRPr="00CE3026" w:rsidRDefault="0053468C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контроль импульсов</w:t>
      </w:r>
      <w:r w:rsidR="00436E38"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436E38" w:rsidRPr="00CE3026" w:rsidRDefault="00436E38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регуляция эмоций </w:t>
      </w:r>
    </w:p>
    <w:p w:rsidR="00436E38" w:rsidRPr="00CE3026" w:rsidRDefault="00436E38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социальная адаптация. </w:t>
      </w:r>
    </w:p>
    <w:p w:rsidR="007B1FAC" w:rsidRPr="00CE3026" w:rsidRDefault="0053468C" w:rsidP="0055202B">
      <w:pPr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color w:val="000000"/>
          <w:sz w:val="36"/>
          <w:szCs w:val="36"/>
        </w:rPr>
        <w:t>Саморегуляцию относят и к познавательным процессам</w:t>
      </w:r>
      <w:r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="00436E38" w:rsidRPr="00CE30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Умение контролировать свои действия и реакции позволяет дошкольнику успешно взаимодействовать с окружающим миром, решать проблемы и достигать поставленных целей. Дети, обладающие развитыми навыками саморегуляции, имеют больше возможностей для успешной адаптации в обществе и для достижения академических успехов.</w:t>
      </w:r>
    </w:p>
    <w:p w:rsidR="00EC225B" w:rsidRPr="00CE3026" w:rsidRDefault="00E44F79" w:rsidP="0055202B">
      <w:pPr>
        <w:pStyle w:val="c14"/>
        <w:shd w:val="clear" w:color="auto" w:fill="FFFFFF"/>
        <w:spacing w:before="0" w:beforeAutospacing="0" w:after="0" w:afterAutospacing="0"/>
        <w:ind w:firstLine="224"/>
        <w:jc w:val="both"/>
        <w:rPr>
          <w:rStyle w:val="c20"/>
          <w:b/>
          <w:bCs/>
          <w:iCs/>
          <w:sz w:val="36"/>
          <w:szCs w:val="36"/>
        </w:rPr>
      </w:pPr>
      <w:r w:rsidRPr="00CE3026">
        <w:rPr>
          <w:rStyle w:val="c20"/>
          <w:b/>
          <w:bCs/>
          <w:iCs/>
          <w:sz w:val="36"/>
          <w:szCs w:val="36"/>
        </w:rPr>
        <w:lastRenderedPageBreak/>
        <w:t>Что нужно для воспитания</w:t>
      </w:r>
      <w:r w:rsidR="00EC225B" w:rsidRPr="00CE3026">
        <w:rPr>
          <w:rStyle w:val="c20"/>
          <w:b/>
          <w:bCs/>
          <w:iCs/>
          <w:sz w:val="36"/>
          <w:szCs w:val="36"/>
        </w:rPr>
        <w:t xml:space="preserve"> саморегуляции:</w:t>
      </w:r>
    </w:p>
    <w:p w:rsidR="003D3BB0" w:rsidRPr="00CE3026" w:rsidRDefault="003D3BB0" w:rsidP="0055202B">
      <w:pPr>
        <w:pStyle w:val="c14"/>
        <w:shd w:val="clear" w:color="auto" w:fill="FFFFFF"/>
        <w:spacing w:before="0" w:beforeAutospacing="0" w:after="0" w:afterAutospacing="0"/>
        <w:ind w:firstLine="224"/>
        <w:jc w:val="both"/>
        <w:rPr>
          <w:sz w:val="36"/>
          <w:szCs w:val="36"/>
        </w:rPr>
      </w:pPr>
    </w:p>
    <w:p w:rsidR="00EC225B" w:rsidRPr="00CE3026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rStyle w:val="c6"/>
          <w:sz w:val="36"/>
          <w:szCs w:val="36"/>
        </w:rPr>
        <w:t>1. Осознанность действий -  для чего, зачем надо выполнять это задание.</w:t>
      </w:r>
    </w:p>
    <w:p w:rsidR="003D3BB0" w:rsidRPr="00CE3026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rStyle w:val="c6"/>
          <w:sz w:val="36"/>
          <w:szCs w:val="36"/>
        </w:rPr>
        <w:t xml:space="preserve">2. Активное включение в деятельность </w:t>
      </w:r>
    </w:p>
    <w:p w:rsidR="003D3BB0" w:rsidRPr="00CE3026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rStyle w:val="c6"/>
          <w:sz w:val="36"/>
          <w:szCs w:val="36"/>
        </w:rPr>
        <w:t>3. Планирование деятельности – умение ребёнком выделить последовательность своей деятельности.</w:t>
      </w:r>
    </w:p>
    <w:p w:rsidR="00EC225B" w:rsidRPr="00CE3026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rStyle w:val="c6"/>
          <w:sz w:val="36"/>
          <w:szCs w:val="36"/>
        </w:rPr>
        <w:t>4. Контроль и коррекция – это означает, как ребёнок может по ходу выполнения задания контролировать правильность выполнения и исправлять увиденную ошибку.</w:t>
      </w:r>
    </w:p>
    <w:p w:rsidR="00B65B61" w:rsidRPr="00CE3026" w:rsidRDefault="00B65B61" w:rsidP="00552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B65B61" w:rsidRPr="00CE3026" w:rsidRDefault="00B65B61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 w:cs="Times New Roman"/>
          <w:sz w:val="36"/>
          <w:szCs w:val="36"/>
        </w:rPr>
      </w:pPr>
      <w:r w:rsidRPr="00CE3026">
        <w:rPr>
          <w:rFonts w:ascii="Times New Roman" w:hAnsi="Times New Roman" w:cs="Times New Roman"/>
          <w:sz w:val="36"/>
          <w:szCs w:val="36"/>
        </w:rPr>
        <w:t xml:space="preserve">Способность регулировать различные сферы психической жизни состоит из </w:t>
      </w:r>
      <w:r w:rsidRPr="00CE3026">
        <w:rPr>
          <w:rFonts w:ascii="Times New Roman" w:hAnsi="Times New Roman" w:cs="Times New Roman"/>
          <w:sz w:val="36"/>
          <w:szCs w:val="36"/>
          <w:u w:val="single"/>
        </w:rPr>
        <w:t>конкретных контро</w:t>
      </w:r>
      <w:r w:rsidR="00077816" w:rsidRPr="00CE3026">
        <w:rPr>
          <w:rFonts w:ascii="Times New Roman" w:hAnsi="Times New Roman" w:cs="Times New Roman"/>
          <w:sz w:val="36"/>
          <w:szCs w:val="36"/>
          <w:u w:val="single"/>
        </w:rPr>
        <w:t>лирующих умений</w:t>
      </w:r>
      <w:r w:rsidR="00077816" w:rsidRPr="00CE3026">
        <w:rPr>
          <w:rFonts w:ascii="Times New Roman" w:hAnsi="Times New Roman" w:cs="Times New Roman"/>
          <w:sz w:val="36"/>
          <w:szCs w:val="36"/>
        </w:rPr>
        <w:t xml:space="preserve"> в двигательной,</w:t>
      </w:r>
      <w:r w:rsidRPr="00CE3026">
        <w:rPr>
          <w:rFonts w:ascii="Times New Roman" w:hAnsi="Times New Roman" w:cs="Times New Roman"/>
          <w:sz w:val="36"/>
          <w:szCs w:val="36"/>
        </w:rPr>
        <w:t xml:space="preserve"> эмоциональной сферах, сфере общения и поведения. Ребенок должен овладеть умениями в каждой из </w:t>
      </w:r>
      <w:r w:rsidR="00077816" w:rsidRPr="00CE3026">
        <w:rPr>
          <w:rFonts w:ascii="Times New Roman" w:hAnsi="Times New Roman" w:cs="Times New Roman"/>
          <w:sz w:val="36"/>
          <w:szCs w:val="36"/>
        </w:rPr>
        <w:t xml:space="preserve">этих </w:t>
      </w:r>
      <w:r w:rsidRPr="00CE3026">
        <w:rPr>
          <w:rFonts w:ascii="Times New Roman" w:hAnsi="Times New Roman" w:cs="Times New Roman"/>
          <w:sz w:val="36"/>
          <w:szCs w:val="36"/>
        </w:rPr>
        <w:t>сфер</w:t>
      </w:r>
      <w:r w:rsidR="00077816" w:rsidRPr="00CE3026">
        <w:rPr>
          <w:rFonts w:ascii="Times New Roman" w:hAnsi="Times New Roman" w:cs="Times New Roman"/>
          <w:sz w:val="36"/>
          <w:szCs w:val="36"/>
        </w:rPr>
        <w:t>.</w:t>
      </w:r>
    </w:p>
    <w:p w:rsidR="00C55A55" w:rsidRPr="00CE3026" w:rsidRDefault="00C55A55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AF6D7C" w:rsidRPr="00CE3026" w:rsidRDefault="00AF6D7C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0319FF" w:rsidRPr="00CE3026" w:rsidRDefault="00C55A55" w:rsidP="00C55A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CE3026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(слайд 9)</w:t>
      </w:r>
    </w:p>
    <w:p w:rsidR="00AF6D7C" w:rsidRPr="00CE3026" w:rsidRDefault="00AF6D7C" w:rsidP="00C55A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</w:p>
    <w:p w:rsidR="00C55A55" w:rsidRPr="00CE3026" w:rsidRDefault="00C55A55" w:rsidP="00C55A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</w:p>
    <w:p w:rsidR="00E55915" w:rsidRPr="00CE3026" w:rsidRDefault="003D418F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="00E55915"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двигательной</w:t>
      </w:r>
      <w:proofErr w:type="gramEnd"/>
      <w:r w:rsidR="00E55915"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сфере</w:t>
      </w:r>
      <w:r w:rsidR="00E55915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должен</w:t>
      </w:r>
      <w:r w:rsidR="00E55915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произвольно направлять свое внимание на мышцы, участвующие в движении,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55915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научиться различать и сравнивать мышечные ощущения;</w:t>
      </w:r>
    </w:p>
    <w:p w:rsidR="00C55A55" w:rsidRPr="00CE3026" w:rsidRDefault="00C55A55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D7C" w:rsidRPr="00CE3026" w:rsidRDefault="00AF6D7C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5A55" w:rsidRPr="00CE3026" w:rsidRDefault="00C55A55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10)</w:t>
      </w:r>
    </w:p>
    <w:p w:rsidR="00AF6D7C" w:rsidRPr="00CE3026" w:rsidRDefault="00AF6D7C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5A55" w:rsidRPr="00CE3026" w:rsidRDefault="00C55A55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5001" w:rsidRDefault="00E55915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эмоциональной</w:t>
      </w:r>
      <w:r w:rsidR="00DE5001"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сфер</w:t>
      </w:r>
      <w:r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 </w:t>
      </w:r>
      <w:r w:rsidRPr="00CE30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необходимо 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учить ребенка произвольно направлять свое внимание на эмоциональные ощущения, которые он испытывает; различать и сравнивать </w:t>
      </w:r>
      <w:r w:rsidR="000319FF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эти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ощущения, определять их характер.</w:t>
      </w:r>
    </w:p>
    <w:p w:rsidR="00CE3026" w:rsidRDefault="00CE3026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3026" w:rsidRPr="00CE3026" w:rsidRDefault="00CE3026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D7C" w:rsidRPr="00CE3026" w:rsidRDefault="00AF6D7C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5A55" w:rsidRPr="00CE3026" w:rsidRDefault="00C55A55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(слайд 11)</w:t>
      </w:r>
    </w:p>
    <w:p w:rsidR="00AF6D7C" w:rsidRPr="00CE3026" w:rsidRDefault="00AF6D7C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5A55" w:rsidRPr="00CE3026" w:rsidRDefault="00C55A55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5001" w:rsidRPr="00CE3026" w:rsidRDefault="00E55915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сфере общения 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основой является способность </w:t>
      </w:r>
      <w:r w:rsidR="000319FF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ребенка устанавливать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эмоциональный контакт. </w:t>
      </w:r>
      <w:r w:rsidR="000319FF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Умение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понимать и различать чужие эмоциональные состояния;</w:t>
      </w:r>
      <w:r w:rsidR="00EC225B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сопереживать (т.е. принимать позицию </w:t>
      </w:r>
      <w:r w:rsidR="00EC225B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другого ребенка</w:t>
      </w:r>
      <w:r w:rsidR="000319FF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EC225B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55A55" w:rsidRPr="00CE3026" w:rsidRDefault="00C55A55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5A55" w:rsidRPr="00CE3026" w:rsidRDefault="00C55A55" w:rsidP="00C55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(слайд 12)</w:t>
      </w:r>
    </w:p>
    <w:p w:rsidR="00AF6D7C" w:rsidRPr="00CE3026" w:rsidRDefault="00AF6D7C" w:rsidP="00C55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5001" w:rsidRPr="00CE3026" w:rsidRDefault="003D3BB0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сфере поведения </w:t>
      </w:r>
      <w:r w:rsidRPr="00CE30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необходимо научить ребенка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определять конкретные цели своих поступков;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предвидеть конечный результат своих действий и поступков;</w:t>
      </w: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E5001"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>брать на себя ответственность.</w:t>
      </w:r>
    </w:p>
    <w:p w:rsidR="00772195" w:rsidRPr="00CE3026" w:rsidRDefault="00772195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2195" w:rsidRPr="00CE3026" w:rsidRDefault="00772195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  <w:shd w:val="clear" w:color="auto" w:fill="FFFFFF"/>
        </w:rPr>
      </w:pPr>
    </w:p>
    <w:p w:rsidR="00F97DE1" w:rsidRDefault="0053468C" w:rsidP="0055202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bCs/>
          <w:sz w:val="36"/>
          <w:szCs w:val="36"/>
        </w:rPr>
      </w:pPr>
      <w:r w:rsidRPr="00CE3026">
        <w:rPr>
          <w:b/>
          <w:bCs/>
          <w:sz w:val="36"/>
          <w:szCs w:val="36"/>
        </w:rPr>
        <w:t>В</w:t>
      </w:r>
      <w:r w:rsidR="00F97DE1" w:rsidRPr="00CE3026">
        <w:rPr>
          <w:b/>
          <w:bCs/>
          <w:sz w:val="36"/>
          <w:szCs w:val="36"/>
        </w:rPr>
        <w:t>озможны</w:t>
      </w:r>
      <w:r w:rsidRPr="00CE3026">
        <w:rPr>
          <w:b/>
          <w:bCs/>
          <w:sz w:val="36"/>
          <w:szCs w:val="36"/>
        </w:rPr>
        <w:t>е</w:t>
      </w:r>
      <w:r w:rsidR="00F97DE1" w:rsidRPr="00CE3026">
        <w:rPr>
          <w:b/>
          <w:bCs/>
          <w:sz w:val="36"/>
          <w:szCs w:val="36"/>
        </w:rPr>
        <w:t xml:space="preserve"> уровн</w:t>
      </w:r>
      <w:r w:rsidRPr="00CE3026">
        <w:rPr>
          <w:b/>
          <w:bCs/>
          <w:sz w:val="36"/>
          <w:szCs w:val="36"/>
        </w:rPr>
        <w:t>и</w:t>
      </w:r>
      <w:r w:rsidR="00F97DE1" w:rsidRPr="00CE3026">
        <w:rPr>
          <w:b/>
          <w:bCs/>
          <w:sz w:val="36"/>
          <w:szCs w:val="36"/>
        </w:rPr>
        <w:t xml:space="preserve"> саморегуляции:</w:t>
      </w:r>
    </w:p>
    <w:p w:rsidR="00CE3026" w:rsidRPr="00CE3026" w:rsidRDefault="00CE3026" w:rsidP="0055202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36"/>
          <w:szCs w:val="36"/>
        </w:rPr>
      </w:pPr>
    </w:p>
    <w:p w:rsid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  <w:bdr w:val="none" w:sz="0" w:space="0" w:color="auto" w:frame="1"/>
        </w:rPr>
      </w:pPr>
      <w:r w:rsidRPr="00CE3026">
        <w:rPr>
          <w:b/>
          <w:bCs/>
          <w:sz w:val="36"/>
          <w:szCs w:val="36"/>
        </w:rPr>
        <w:t>I уровень</w:t>
      </w:r>
      <w:r w:rsidRPr="00CE3026">
        <w:rPr>
          <w:sz w:val="36"/>
          <w:szCs w:val="36"/>
          <w:bdr w:val="none" w:sz="0" w:space="0" w:color="auto" w:frame="1"/>
        </w:rPr>
        <w:t>.</w:t>
      </w: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CE3026">
        <w:rPr>
          <w:sz w:val="36"/>
          <w:szCs w:val="36"/>
          <w:bdr w:val="none" w:sz="0" w:space="0" w:color="auto" w:frame="1"/>
        </w:rPr>
        <w:t xml:space="preserve"> Ребенок принимает задание полностью, сохраняет цель до конца занятия; работает сосредоточенно, не отвлекаясь, примерно в одинаковом темпе; если и совершает отдельные ошибки, то при проверке замечает и самостоятельно устраняет их</w:t>
      </w:r>
      <w:r w:rsidR="00DE5001" w:rsidRPr="00CE3026">
        <w:rPr>
          <w:sz w:val="36"/>
          <w:szCs w:val="36"/>
          <w:bdr w:val="none" w:sz="0" w:space="0" w:color="auto" w:frame="1"/>
        </w:rPr>
        <w:t>. Следит,</w:t>
      </w:r>
      <w:r w:rsidRPr="00CE3026">
        <w:rPr>
          <w:sz w:val="36"/>
          <w:szCs w:val="36"/>
          <w:bdr w:val="none" w:sz="0" w:space="0" w:color="auto" w:frame="1"/>
        </w:rPr>
        <w:t xml:space="preserve"> чтобы работа была выполнена не только правильно, но и выглядела аккуратной, красивой.</w:t>
      </w:r>
    </w:p>
    <w:p w:rsidR="007B1FAC" w:rsidRPr="00CE3026" w:rsidRDefault="007B1FA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</w:p>
    <w:p w:rsid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b/>
          <w:bCs/>
          <w:color w:val="000000"/>
          <w:sz w:val="36"/>
          <w:szCs w:val="36"/>
        </w:rPr>
        <w:t>II уровень</w:t>
      </w:r>
      <w:r w:rsidRPr="00CE3026">
        <w:rPr>
          <w:color w:val="000000"/>
          <w:sz w:val="36"/>
          <w:szCs w:val="36"/>
          <w:bdr w:val="none" w:sz="0" w:space="0" w:color="auto" w:frame="1"/>
        </w:rPr>
        <w:t>.</w:t>
      </w:r>
    </w:p>
    <w:p w:rsidR="00CE3026" w:rsidRDefault="00CE3026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 xml:space="preserve"> Ребенок принимает задание полностью, сохраняет цель до конца занятия; по ходу работы допускает немногочисленные ошибки, но не замечает их и самостоятельно не устраняет; качество оформления работы его не заботит, хотя желание получить хороший результат у него есть.</w:t>
      </w: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 </w:t>
      </w:r>
    </w:p>
    <w:p w:rsid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b/>
          <w:bCs/>
          <w:color w:val="000000"/>
          <w:sz w:val="36"/>
          <w:szCs w:val="36"/>
        </w:rPr>
        <w:lastRenderedPageBreak/>
        <w:t>III уровень</w:t>
      </w:r>
      <w:r w:rsidRPr="00CE3026">
        <w:rPr>
          <w:color w:val="000000"/>
          <w:sz w:val="36"/>
          <w:szCs w:val="36"/>
          <w:bdr w:val="none" w:sz="0" w:space="0" w:color="auto" w:frame="1"/>
        </w:rPr>
        <w:t>.</w:t>
      </w: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 xml:space="preserve"> Ребенок принимает цель задания частично и не может ее сохранить в полном объеме до конца занятия, в процессе работы допускает ошибки не только из-за невнимательности, но и потому, что не запомнил какие-то правила или забыл их; свои ошибки не замечает, не исправляет их; к полученному результату вообще равнодушен.</w:t>
      </w:r>
    </w:p>
    <w:p w:rsidR="007B1FAC" w:rsidRPr="00CE3026" w:rsidRDefault="007B1FA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</w:p>
    <w:p w:rsid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b/>
          <w:bCs/>
          <w:color w:val="000000"/>
          <w:sz w:val="36"/>
          <w:szCs w:val="36"/>
        </w:rPr>
        <w:t>IV уровень</w:t>
      </w:r>
      <w:r w:rsidRPr="00CE3026">
        <w:rPr>
          <w:color w:val="000000"/>
          <w:sz w:val="36"/>
          <w:szCs w:val="36"/>
          <w:bdr w:val="none" w:sz="0" w:space="0" w:color="auto" w:frame="1"/>
        </w:rPr>
        <w:t>.</w:t>
      </w: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 xml:space="preserve"> Ребенок принимает очень небольшую часть цели, но почти сразу же теряет ее; ошибок не замечает и не исправляет, к качеству выполненной работы абсолютно равнодушен.</w:t>
      </w:r>
    </w:p>
    <w:p w:rsidR="0053468C" w:rsidRPr="00CE3026" w:rsidRDefault="0053468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</w:p>
    <w:p w:rsid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b/>
          <w:bCs/>
          <w:color w:val="000000"/>
          <w:sz w:val="36"/>
          <w:szCs w:val="36"/>
        </w:rPr>
        <w:t>V уровень</w:t>
      </w:r>
      <w:r w:rsidRPr="00CE3026">
        <w:rPr>
          <w:color w:val="000000"/>
          <w:sz w:val="36"/>
          <w:szCs w:val="36"/>
          <w:bdr w:val="none" w:sz="0" w:space="0" w:color="auto" w:frame="1"/>
        </w:rPr>
        <w:t xml:space="preserve">. </w:t>
      </w: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>Ребенок совсем не принимает задание по содержанию, более того, часто вообще не понимает, что перед ним поставлена какая-то задача; о саморегуляции на заключительном этапе занятия речи даже не идет.</w:t>
      </w:r>
    </w:p>
    <w:p w:rsidR="00F97DE1" w:rsidRPr="00CE3026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 xml:space="preserve">Значительное отставание детей с </w:t>
      </w:r>
      <w:r w:rsidR="00DE5001" w:rsidRPr="00CE3026">
        <w:rPr>
          <w:color w:val="000000"/>
          <w:sz w:val="36"/>
          <w:szCs w:val="36"/>
          <w:bdr w:val="none" w:sz="0" w:space="0" w:color="auto" w:frame="1"/>
        </w:rPr>
        <w:t>ОВЗ</w:t>
      </w:r>
      <w:r w:rsidRPr="00CE3026">
        <w:rPr>
          <w:color w:val="000000"/>
          <w:sz w:val="36"/>
          <w:szCs w:val="36"/>
          <w:bdr w:val="none" w:sz="0" w:space="0" w:color="auto" w:frame="1"/>
        </w:rPr>
        <w:t xml:space="preserve"> в становлении саморегуляции в интеллектуальной деятельности совпадает со значительным общим их психическим недоразвитием.</w:t>
      </w:r>
    </w:p>
    <w:p w:rsidR="00AF6D7C" w:rsidRPr="00CE3026" w:rsidRDefault="00AF6D7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AF6D7C" w:rsidRPr="00CE3026" w:rsidRDefault="00AF6D7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AF6D7C" w:rsidRPr="00CE3026" w:rsidRDefault="00AF6D7C" w:rsidP="00AF6D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  <w:shd w:val="clear" w:color="auto" w:fill="FFFFFF"/>
        </w:rPr>
      </w:pPr>
      <w:r w:rsidRPr="00CE3026">
        <w:rPr>
          <w:b/>
          <w:sz w:val="36"/>
          <w:szCs w:val="36"/>
          <w:shd w:val="clear" w:color="auto" w:fill="FFFFFF"/>
        </w:rPr>
        <w:t>(слайд 13)</w:t>
      </w:r>
    </w:p>
    <w:p w:rsidR="000C399D" w:rsidRPr="00CE3026" w:rsidRDefault="000C399D" w:rsidP="000C399D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E3026">
        <w:rPr>
          <w:rStyle w:val="c13"/>
          <w:color w:val="000000"/>
          <w:sz w:val="36"/>
          <w:szCs w:val="36"/>
        </w:rPr>
        <w:t xml:space="preserve">Наше дошкольное учреждение посещают- дети с ОВЗ с диагнозом ТНР, дети с ЗПР, с РАС, дети с ментальными нарушениями.  Такие дети обычно имеют функциональные или органические отклонения в состоянии центральной нервной системы. У многих из них выявляются различные двигательные нарушения: нарушения равновесия, координации движений, недифференцированность движений пальцев рук и артикуляционных движений. Они быстро истощаются и пресыщаются любым видом деятельности.  Их поведение может характеризоваться негативизмом, повышенной возбудимостью, </w:t>
      </w:r>
      <w:r w:rsidRPr="00CE3026">
        <w:rPr>
          <w:rStyle w:val="c13"/>
          <w:color w:val="000000"/>
          <w:sz w:val="36"/>
          <w:szCs w:val="36"/>
        </w:rPr>
        <w:lastRenderedPageBreak/>
        <w:t xml:space="preserve">расторможенностью, агрессивным поведением или, напротив, повышенной застенчивостью, нерешительностью, тревожностью. </w:t>
      </w:r>
    </w:p>
    <w:p w:rsidR="00991E9E" w:rsidRPr="00CE3026" w:rsidRDefault="00991E9E" w:rsidP="005520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CE30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</w:t>
      </w:r>
      <w:r w:rsidR="00F97DE1" w:rsidRPr="00CE30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азвити</w:t>
      </w:r>
      <w:r w:rsidRPr="00CE30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е</w:t>
      </w:r>
      <w:r w:rsidR="00F97DE1" w:rsidRPr="00CE30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саморегуляции у детей с</w:t>
      </w:r>
      <w:r w:rsidRPr="00CE302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ОВЗ</w:t>
      </w:r>
      <w:r w:rsidR="00F97DE1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затруднено особенностями их </w:t>
      </w:r>
      <w:r w:rsidR="00B46676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психофизического</w:t>
      </w: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развития:</w:t>
      </w:r>
    </w:p>
    <w:p w:rsidR="00991E9E" w:rsidRPr="00CE3026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Им труднее соотносить свои </w:t>
      </w:r>
      <w:r w:rsidR="00B46676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действия с</w:t>
      </w:r>
      <w:r w:rsidR="00991E9E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правилами задания</w:t>
      </w:r>
    </w:p>
    <w:p w:rsidR="00991E9E" w:rsidRPr="00CE3026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Им сложнее осуществлять самоконтроль на последнем этапе </w:t>
      </w:r>
      <w:r w:rsidR="00991E9E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задания</w:t>
      </w: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из-за неумения сравнения полученного результата с заданным образцом. </w:t>
      </w:r>
    </w:p>
    <w:p w:rsidR="00991E9E" w:rsidRPr="00CE3026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Им труднее преодолевать </w:t>
      </w:r>
      <w:r w:rsidR="00991E9E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привычку</w:t>
      </w: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полагаться на внешний контроль, помощь педагога или другого взрослого</w:t>
      </w:r>
    </w:p>
    <w:p w:rsidR="00991E9E" w:rsidRPr="00CE3026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Они из</w:t>
      </w:r>
      <w:r w:rsidR="00991E9E" w:rsidRPr="00CE3026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бегают интеллектуальных усилий.</w:t>
      </w:r>
    </w:p>
    <w:p w:rsidR="005C118D" w:rsidRPr="00CE3026" w:rsidRDefault="005C118D" w:rsidP="0055202B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C118D" w:rsidRPr="00CE3026" w:rsidRDefault="005C118D" w:rsidP="000C39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6"/>
          <w:szCs w:val="36"/>
          <w:bdr w:val="none" w:sz="0" w:space="0" w:color="auto" w:frame="1"/>
        </w:rPr>
      </w:pPr>
      <w:r w:rsidRPr="00CE3026">
        <w:rPr>
          <w:color w:val="000000"/>
          <w:sz w:val="36"/>
          <w:szCs w:val="36"/>
          <w:bdr w:val="none" w:sz="0" w:space="0" w:color="auto" w:frame="1"/>
        </w:rPr>
        <w:t>Поэтому формирование способности к произвольной регуляции собственной деятельности у детей с ОВЗ следует рассматривать как приоритетную задачу их психолого-педагогического сопровождения в дошкольном возрасте.</w:t>
      </w:r>
    </w:p>
    <w:p w:rsidR="00C035AA" w:rsidRPr="00CE3026" w:rsidRDefault="00C035AA" w:rsidP="0055202B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CE3026">
        <w:rPr>
          <w:b/>
          <w:color w:val="000000"/>
          <w:sz w:val="36"/>
          <w:szCs w:val="36"/>
        </w:rPr>
        <w:t>Мифы о саморегуляции</w:t>
      </w:r>
      <w:r w:rsidRPr="00CE3026">
        <w:rPr>
          <w:color w:val="000000"/>
          <w:sz w:val="36"/>
          <w:szCs w:val="36"/>
        </w:rPr>
        <w:t>:</w:t>
      </w:r>
    </w:p>
    <w:p w:rsidR="00C035AA" w:rsidRPr="00CE3026" w:rsidRDefault="00C035AA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1.</w:t>
      </w:r>
      <w:r w:rsidR="0055202B" w:rsidRPr="00CE3026">
        <w:rPr>
          <w:color w:val="000000"/>
          <w:sz w:val="36"/>
          <w:szCs w:val="36"/>
        </w:rPr>
        <w:t>Р</w:t>
      </w:r>
      <w:r w:rsidRPr="00CE3026">
        <w:rPr>
          <w:color w:val="000000"/>
          <w:sz w:val="36"/>
          <w:szCs w:val="36"/>
        </w:rPr>
        <w:t>азовьется с возрастом - ничего делать не надо;</w:t>
      </w:r>
    </w:p>
    <w:p w:rsidR="00C035AA" w:rsidRPr="00CE3026" w:rsidRDefault="00C035AA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2. </w:t>
      </w:r>
      <w:r w:rsidR="0055202B" w:rsidRPr="00CE3026">
        <w:rPr>
          <w:color w:val="000000"/>
          <w:sz w:val="36"/>
          <w:szCs w:val="36"/>
        </w:rPr>
        <w:t>Е</w:t>
      </w:r>
      <w:r w:rsidRPr="00CE3026">
        <w:rPr>
          <w:color w:val="000000"/>
          <w:sz w:val="36"/>
          <w:szCs w:val="36"/>
        </w:rPr>
        <w:t>сли нет – надо лечить;</w:t>
      </w:r>
    </w:p>
    <w:p w:rsidR="00C035AA" w:rsidRPr="00CE3026" w:rsidRDefault="00C035AA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3. </w:t>
      </w:r>
      <w:r w:rsidR="0055202B" w:rsidRPr="00CE3026">
        <w:rPr>
          <w:color w:val="000000"/>
          <w:sz w:val="36"/>
          <w:szCs w:val="36"/>
        </w:rPr>
        <w:t>Е</w:t>
      </w:r>
      <w:r w:rsidRPr="00CE3026">
        <w:rPr>
          <w:color w:val="000000"/>
          <w:sz w:val="36"/>
          <w:szCs w:val="36"/>
        </w:rPr>
        <w:t>сли нет – надо наказывать.</w:t>
      </w:r>
    </w:p>
    <w:p w:rsidR="0053468C" w:rsidRPr="00CE3026" w:rsidRDefault="00C035AA" w:rsidP="0055202B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 xml:space="preserve">В реальности – развивается саморегуляция </w:t>
      </w:r>
      <w:r w:rsidRPr="00CE3026">
        <w:rPr>
          <w:color w:val="000000"/>
          <w:sz w:val="36"/>
          <w:szCs w:val="36"/>
          <w:u w:val="single"/>
        </w:rPr>
        <w:t>при наличии правильной поддержки</w:t>
      </w:r>
      <w:r w:rsidRPr="00CE3026">
        <w:rPr>
          <w:color w:val="000000"/>
          <w:sz w:val="36"/>
          <w:szCs w:val="36"/>
        </w:rPr>
        <w:t>; дошкольный возраст – критический.</w:t>
      </w:r>
    </w:p>
    <w:p w:rsidR="00221037" w:rsidRPr="00CE3026" w:rsidRDefault="00BC43B2" w:rsidP="0055202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Планируемые п</w:t>
      </w:r>
      <w:r w:rsidR="00221037" w:rsidRPr="00CE30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оследствия развития саморегуляции</w:t>
      </w:r>
      <w:r w:rsidR="00772195" w:rsidRPr="00CE30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:</w:t>
      </w:r>
    </w:p>
    <w:p w:rsidR="00221037" w:rsidRPr="00CE3026" w:rsidRDefault="00221037" w:rsidP="005520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Академические успехи:</w:t>
      </w:r>
      <w:r w:rsidRPr="00CE302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дети, обладающие развитыми навыками саморегуляции, лучше справляются с заданиями, имеют более стабильное внимание и концентрацию.</w:t>
      </w:r>
    </w:p>
    <w:p w:rsidR="00221037" w:rsidRPr="00CE3026" w:rsidRDefault="00221037" w:rsidP="005520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Социальная адаптация:</w:t>
      </w:r>
      <w:r w:rsidRPr="00CE302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саморегуляция помогает развитию навыков социализации, снижает конфликтность и повышает способность к сотрудничеству с другими детьми.</w:t>
      </w:r>
    </w:p>
    <w:p w:rsidR="00221037" w:rsidRPr="00CE3026" w:rsidRDefault="00221037" w:rsidP="0077219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Успех в жизни:</w:t>
      </w:r>
      <w:r w:rsidRPr="00CE302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способность контролировать поведение и эмоции на ранних стадиях жизни может привести к более </w:t>
      </w:r>
      <w:r w:rsidRPr="00CE302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успешному будущему в области профессиональной карьеры и личной жизни.</w:t>
      </w:r>
    </w:p>
    <w:p w:rsidR="00772195" w:rsidRPr="00CE3026" w:rsidRDefault="00221037" w:rsidP="007721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саморегуляции является важной составляющей развития ребенка дошкольного возраста. Это помогает им основывать свои решения на знаниях, опыте и понимании собственных эмоций. </w:t>
      </w:r>
    </w:p>
    <w:p w:rsidR="00AF6D7C" w:rsidRPr="00CE3026" w:rsidRDefault="00E44F79" w:rsidP="00AF6D7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026">
        <w:rPr>
          <w:rFonts w:ascii="Times New Roman" w:hAnsi="Times New Roman" w:cs="Times New Roman"/>
          <w:sz w:val="36"/>
          <w:szCs w:val="36"/>
        </w:rPr>
        <w:t xml:space="preserve">Произвольная регуляция поведения и деятельности ведет к развитию </w:t>
      </w:r>
      <w:r w:rsidR="00AF6D7C" w:rsidRPr="00CE3026">
        <w:rPr>
          <w:rFonts w:ascii="Times New Roman" w:hAnsi="Times New Roman" w:cs="Times New Roman"/>
          <w:b/>
          <w:sz w:val="36"/>
          <w:szCs w:val="36"/>
        </w:rPr>
        <w:t>самоконтроля.</w:t>
      </w:r>
    </w:p>
    <w:p w:rsidR="006915FD" w:rsidRPr="00CE3026" w:rsidRDefault="006915FD" w:rsidP="00AF6D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6D7C" w:rsidRPr="00CE3026" w:rsidRDefault="00AF6D7C" w:rsidP="00AF6D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  <w:shd w:val="clear" w:color="auto" w:fill="FFFFFF"/>
        </w:rPr>
      </w:pPr>
      <w:r w:rsidRPr="00CE3026">
        <w:rPr>
          <w:b/>
          <w:sz w:val="36"/>
          <w:szCs w:val="36"/>
          <w:shd w:val="clear" w:color="auto" w:fill="FFFFFF"/>
        </w:rPr>
        <w:t>(слайд 14)</w:t>
      </w:r>
    </w:p>
    <w:p w:rsidR="00221037" w:rsidRPr="00CE3026" w:rsidRDefault="00221037" w:rsidP="0055202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3468C" w:rsidRPr="00CE3026" w:rsidRDefault="005C118D" w:rsidP="0055202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026">
        <w:rPr>
          <w:rFonts w:ascii="Times New Roman" w:hAnsi="Times New Roman" w:cs="Times New Roman"/>
          <w:b/>
          <w:sz w:val="36"/>
          <w:szCs w:val="36"/>
        </w:rPr>
        <w:t>Игровые упражнения – эффективный мето</w:t>
      </w:r>
      <w:r w:rsidR="00281247" w:rsidRPr="00CE3026">
        <w:rPr>
          <w:rFonts w:ascii="Times New Roman" w:hAnsi="Times New Roman" w:cs="Times New Roman"/>
          <w:b/>
          <w:sz w:val="36"/>
          <w:szCs w:val="36"/>
        </w:rPr>
        <w:t>д формирования саморегуляции ребенка с ОВЗ.</w:t>
      </w:r>
    </w:p>
    <w:p w:rsidR="006E05D6" w:rsidRPr="00CE3026" w:rsidRDefault="006E05D6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6E05D6" w:rsidRPr="00CE3026" w:rsidRDefault="006E05D6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Наиболее эффективным средством осознания с</w:t>
      </w:r>
      <w:r w:rsidR="00CE3026">
        <w:rPr>
          <w:color w:val="111111"/>
          <w:sz w:val="36"/>
          <w:szCs w:val="36"/>
        </w:rPr>
        <w:t>воего поведения и овладения им</w:t>
      </w:r>
      <w:r w:rsidRPr="00CE3026">
        <w:rPr>
          <w:color w:val="111111"/>
          <w:sz w:val="36"/>
          <w:szCs w:val="36"/>
        </w:rPr>
        <w:t xml:space="preserve"> в дошкольном возрасте является игра.</w:t>
      </w:r>
    </w:p>
    <w:p w:rsidR="00CE3026" w:rsidRPr="00CE3026" w:rsidRDefault="00CE3026" w:rsidP="000102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0102DE" w:rsidRPr="00CE3026" w:rsidRDefault="000102DE" w:rsidP="000102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CE3026">
        <w:rPr>
          <w:b/>
          <w:color w:val="111111"/>
          <w:sz w:val="36"/>
          <w:szCs w:val="36"/>
        </w:rPr>
        <w:t>(слайд 15, 16)</w:t>
      </w:r>
    </w:p>
    <w:p w:rsidR="000102DE" w:rsidRPr="00CE3026" w:rsidRDefault="000102DE" w:rsidP="000102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6E05D6" w:rsidRPr="00CE3026" w:rsidRDefault="0055202B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E3026">
        <w:rPr>
          <w:b/>
          <w:color w:val="111111"/>
          <w:sz w:val="36"/>
          <w:szCs w:val="36"/>
        </w:rPr>
        <w:t>П</w:t>
      </w:r>
      <w:r w:rsidR="006E05D6" w:rsidRPr="00CE3026">
        <w:rPr>
          <w:b/>
          <w:color w:val="111111"/>
          <w:sz w:val="36"/>
          <w:szCs w:val="36"/>
        </w:rPr>
        <w:t>одвижные игры с правилами</w:t>
      </w:r>
      <w:r w:rsidR="006E05D6" w:rsidRPr="00CE3026">
        <w:rPr>
          <w:color w:val="111111"/>
          <w:sz w:val="36"/>
          <w:szCs w:val="36"/>
        </w:rPr>
        <w:t>.</w:t>
      </w:r>
    </w:p>
    <w:p w:rsidR="006E05D6" w:rsidRPr="00CE3026" w:rsidRDefault="006E05D6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6E05D6" w:rsidRPr="00CE3026" w:rsidRDefault="006E05D6" w:rsidP="00AF6D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В каждой, даже самой простой игре есть правила, которые организуют и регулируют действия ребенка. Эти правила определенным образом ограничивают спонтанную, импульсивную активность, ситуативность поведения. Простые игры содержат ряд условий, облегчающих детям выполнение игровых правил:</w:t>
      </w:r>
    </w:p>
    <w:p w:rsidR="006E05D6" w:rsidRPr="00CE3026" w:rsidRDefault="006E05D6" w:rsidP="00AF6D7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 xml:space="preserve"> игры обычно имеют подвижный характер. Наглядность таких правил и их простота (бежать по сигналу, не переступать нарисованной на земле черты и т. п.) делают возможным даже для трехлетнего ма</w:t>
      </w:r>
      <w:r w:rsidR="00AF6D7C" w:rsidRPr="00CE3026">
        <w:rPr>
          <w:sz w:val="36"/>
          <w:szCs w:val="36"/>
        </w:rPr>
        <w:t>лыша контроль за их выполнением.</w:t>
      </w:r>
      <w:r w:rsidRPr="00CE3026">
        <w:rPr>
          <w:sz w:val="36"/>
          <w:szCs w:val="36"/>
        </w:rPr>
        <w:t xml:space="preserve"> Постепенно ребенок сам начинает предъявлять к себе определенные требования, причем добровольно, без нажима. </w:t>
      </w:r>
    </w:p>
    <w:p w:rsidR="00AF6D7C" w:rsidRPr="00CE3026" w:rsidRDefault="006E05D6" w:rsidP="00AF6D7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lastRenderedPageBreak/>
        <w:t>игровые действия осуществляются совместно. Подражание другим детям или взрослому помогает ребенку относительно быстро освоить требования игры.</w:t>
      </w:r>
    </w:p>
    <w:p w:rsidR="0053468C" w:rsidRPr="00CE3026" w:rsidRDefault="006E05D6" w:rsidP="00AF6D7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 xml:space="preserve">многие игры имеют сюжетно-образный характер, являются ролевыми, что облегчает ребенку управление своим поведением. </w:t>
      </w:r>
      <w:r w:rsidR="00AF6D7C" w:rsidRPr="00CE3026">
        <w:rPr>
          <w:sz w:val="36"/>
          <w:szCs w:val="36"/>
        </w:rPr>
        <w:t>Воображение</w:t>
      </w:r>
      <w:r w:rsidRPr="00CE3026">
        <w:rPr>
          <w:sz w:val="36"/>
          <w:szCs w:val="36"/>
        </w:rPr>
        <w:t xml:space="preserve"> обеспечивает естественное принятие игровой роли и выполнение связанных с ней требований.</w:t>
      </w:r>
    </w:p>
    <w:p w:rsidR="00983510" w:rsidRPr="00CE3026" w:rsidRDefault="00983510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CA373E" w:rsidRPr="00CE3026" w:rsidRDefault="000A5F57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 xml:space="preserve">Играя, дети учатся действовать по сигналу или команде, менять характер движений, </w:t>
      </w:r>
      <w:r w:rsidRPr="00CE3026">
        <w:rPr>
          <w:color w:val="111111"/>
          <w:sz w:val="36"/>
          <w:szCs w:val="36"/>
          <w:u w:val="single"/>
        </w:rPr>
        <w:t>овладевают навыками </w:t>
      </w:r>
      <w:r w:rsidRPr="00CE3026">
        <w:rPr>
          <w:rStyle w:val="a5"/>
          <w:b w:val="0"/>
          <w:color w:val="111111"/>
          <w:sz w:val="36"/>
          <w:szCs w:val="36"/>
          <w:u w:val="single"/>
          <w:bdr w:val="none" w:sz="0" w:space="0" w:color="auto" w:frame="1"/>
        </w:rPr>
        <w:t>самоконтроля</w:t>
      </w:r>
      <w:r w:rsidR="00CA373E" w:rsidRPr="00CE3026">
        <w:rPr>
          <w:b/>
          <w:color w:val="111111"/>
          <w:sz w:val="36"/>
          <w:szCs w:val="36"/>
        </w:rPr>
        <w:t>:</w:t>
      </w:r>
    </w:p>
    <w:p w:rsidR="00CA373E" w:rsidRPr="00CE3026" w:rsidRDefault="00CA373E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 xml:space="preserve">- </w:t>
      </w:r>
      <w:r w:rsidR="000A5F57" w:rsidRPr="00CE3026">
        <w:rPr>
          <w:color w:val="111111"/>
          <w:sz w:val="36"/>
          <w:szCs w:val="36"/>
        </w:rPr>
        <w:t xml:space="preserve">первоначально дошкольники контролируют действия других детей, отмечая правильные и неправильные моменты </w:t>
      </w:r>
    </w:p>
    <w:p w:rsidR="00CA373E" w:rsidRPr="00CE3026" w:rsidRDefault="00CA373E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 xml:space="preserve">- </w:t>
      </w:r>
      <w:r w:rsidR="000A5F57" w:rsidRPr="00CE3026">
        <w:rPr>
          <w:color w:val="111111"/>
          <w:sz w:val="36"/>
          <w:szCs w:val="36"/>
        </w:rPr>
        <w:t>после этого начинают контролировать своё собственное поведение в игре.</w:t>
      </w:r>
    </w:p>
    <w:p w:rsidR="000A5F57" w:rsidRDefault="000A5F57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 xml:space="preserve"> Кроме того, подвижные игры способствуют снятию мышечного напряжения, эмоциональной разрядке, повышению уверенности в себе.</w:t>
      </w:r>
    </w:p>
    <w:p w:rsidR="00CE3026" w:rsidRPr="00CE3026" w:rsidRDefault="00CE3026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F90346" w:rsidRPr="00CE3026" w:rsidRDefault="00F90346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6"/>
          <w:szCs w:val="36"/>
          <w:u w:val="single"/>
        </w:rPr>
      </w:pPr>
      <w:r w:rsidRPr="00CE3026">
        <w:rPr>
          <w:sz w:val="36"/>
          <w:szCs w:val="36"/>
          <w:u w:val="single"/>
        </w:rPr>
        <w:t>Формирование саморегуляции поведения у старших дошкольников в играх с правилами будет эффективной, если:</w:t>
      </w:r>
    </w:p>
    <w:p w:rsidR="00F90346" w:rsidRPr="00CE3026" w:rsidRDefault="00F90346" w:rsidP="000102D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Закрепить с детьми правила поведения в играх с правилами. В</w:t>
      </w:r>
      <w:r w:rsidRPr="00CE3026">
        <w:rPr>
          <w:sz w:val="36"/>
          <w:szCs w:val="36"/>
          <w:shd w:val="clear" w:color="auto" w:fill="FFFFFF"/>
        </w:rPr>
        <w:t>месте с детьми проговаривалось правило игры, его важность в игре и последствие невыполнения правила – провал игры.</w:t>
      </w:r>
    </w:p>
    <w:p w:rsidR="00F90346" w:rsidRPr="00CE3026" w:rsidRDefault="000102DE" w:rsidP="000102D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Ф</w:t>
      </w:r>
      <w:r w:rsidR="00F90346" w:rsidRPr="00CE3026">
        <w:rPr>
          <w:sz w:val="36"/>
          <w:szCs w:val="36"/>
        </w:rPr>
        <w:t>ормировать трехступенчатую мотивацию участия в играх с правилами — «хочу!» — «надо!» — «могу!». При проведении таких игр использовалось следующие приемы:</w:t>
      </w:r>
    </w:p>
    <w:p w:rsidR="00F90346" w:rsidRPr="00CE3026" w:rsidRDefault="00F90346" w:rsidP="000102D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- вовлечение детей в игру, побуждение желание играть («Хочу играть!»);</w:t>
      </w:r>
    </w:p>
    <w:p w:rsidR="00F90346" w:rsidRPr="00CE3026" w:rsidRDefault="00F90346" w:rsidP="000102D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- убеждение действовать по правилам и решать игровые задачи («Так надо!»);</w:t>
      </w:r>
    </w:p>
    <w:p w:rsidR="00F90346" w:rsidRPr="00CE3026" w:rsidRDefault="00F90346" w:rsidP="000102D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- способствование появлению адекватной самооценки и чувства «Могу!».</w:t>
      </w:r>
      <w:r w:rsidRPr="00CE3026">
        <w:rPr>
          <w:sz w:val="36"/>
          <w:szCs w:val="36"/>
          <w:shd w:val="clear" w:color="auto" w:fill="FFFFFF"/>
        </w:rPr>
        <w:t xml:space="preserve"> </w:t>
      </w:r>
    </w:p>
    <w:p w:rsidR="006E05D6" w:rsidRPr="00CE3026" w:rsidRDefault="00F90346" w:rsidP="0055202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t>Развивать способность к рефлексии своего поведения.</w:t>
      </w:r>
    </w:p>
    <w:p w:rsidR="00F90346" w:rsidRPr="00CE3026" w:rsidRDefault="00F90346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E3026">
        <w:rPr>
          <w:sz w:val="36"/>
          <w:szCs w:val="36"/>
        </w:rPr>
        <w:lastRenderedPageBreak/>
        <w:t>Таким образом дети начинают понимать:</w:t>
      </w:r>
    </w:p>
    <w:p w:rsidR="00F90346" w:rsidRPr="00CE3026" w:rsidRDefault="00F90346" w:rsidP="00CE302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  <w:sz w:val="36"/>
          <w:szCs w:val="36"/>
        </w:rPr>
      </w:pPr>
      <w:r w:rsidRPr="00CE3026">
        <w:rPr>
          <w:i/>
          <w:sz w:val="36"/>
          <w:szCs w:val="36"/>
        </w:rPr>
        <w:t>что они умеют, а что нет,</w:t>
      </w:r>
    </w:p>
    <w:p w:rsidR="00F90346" w:rsidRPr="00CE3026" w:rsidRDefault="00F90346" w:rsidP="00CE302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  <w:sz w:val="36"/>
          <w:szCs w:val="36"/>
        </w:rPr>
      </w:pPr>
      <w:r w:rsidRPr="00CE3026">
        <w:rPr>
          <w:i/>
          <w:sz w:val="36"/>
          <w:szCs w:val="36"/>
        </w:rPr>
        <w:t>свое место в системе отношений с другими людьми,</w:t>
      </w:r>
    </w:p>
    <w:p w:rsidR="00F90346" w:rsidRDefault="00F90346" w:rsidP="00CE302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  <w:sz w:val="36"/>
          <w:szCs w:val="36"/>
        </w:rPr>
      </w:pPr>
      <w:r w:rsidRPr="00CE3026">
        <w:rPr>
          <w:i/>
          <w:sz w:val="36"/>
          <w:szCs w:val="36"/>
        </w:rPr>
        <w:t>осознают не только свои действия, но и свои внутренние переживания, желания, предпочтения, настроения.</w:t>
      </w:r>
    </w:p>
    <w:p w:rsidR="00CE3026" w:rsidRPr="00CE3026" w:rsidRDefault="00CE3026" w:rsidP="00CE302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  <w:sz w:val="36"/>
          <w:szCs w:val="36"/>
        </w:rPr>
      </w:pPr>
    </w:p>
    <w:p w:rsidR="0055202B" w:rsidRPr="00CE3026" w:rsidRDefault="00F90346" w:rsidP="000102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E3026">
        <w:rPr>
          <w:sz w:val="36"/>
          <w:szCs w:val="36"/>
        </w:rPr>
        <w:t>Механизм управления своим поведением – подчинение правилам – складывается именно в игре, а затем проявля</w:t>
      </w:r>
      <w:r w:rsidR="000102DE" w:rsidRPr="00CE3026">
        <w:rPr>
          <w:sz w:val="36"/>
          <w:szCs w:val="36"/>
        </w:rPr>
        <w:t>ется в других видах деятельности.</w:t>
      </w:r>
    </w:p>
    <w:p w:rsidR="000102DE" w:rsidRPr="00CE3026" w:rsidRDefault="000102DE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6"/>
          <w:szCs w:val="36"/>
        </w:rPr>
      </w:pPr>
    </w:p>
    <w:p w:rsidR="000102DE" w:rsidRPr="00CE3026" w:rsidRDefault="000102DE" w:rsidP="000102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 w:rsidRPr="00CE3026">
        <w:rPr>
          <w:b/>
          <w:sz w:val="36"/>
          <w:szCs w:val="36"/>
        </w:rPr>
        <w:t>(слайд 17)</w:t>
      </w:r>
    </w:p>
    <w:p w:rsidR="006E05D6" w:rsidRPr="00CE3026" w:rsidRDefault="0055202B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6"/>
          <w:szCs w:val="36"/>
        </w:rPr>
      </w:pPr>
      <w:r w:rsidRPr="00CE3026">
        <w:rPr>
          <w:b/>
          <w:sz w:val="36"/>
          <w:szCs w:val="36"/>
        </w:rPr>
        <w:t>Игры на развитие саморегуляции эмоций</w:t>
      </w:r>
    </w:p>
    <w:p w:rsidR="0055202B" w:rsidRPr="00CE3026" w:rsidRDefault="0055202B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6"/>
          <w:szCs w:val="36"/>
        </w:rPr>
      </w:pPr>
    </w:p>
    <w:p w:rsidR="00CA373E" w:rsidRPr="00CE3026" w:rsidRDefault="000A5F57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Способности детей к произвольной </w:t>
      </w:r>
      <w:r w:rsidRPr="00CE3026">
        <w:rPr>
          <w:rStyle w:val="a5"/>
          <w:color w:val="111111"/>
          <w:sz w:val="36"/>
          <w:szCs w:val="36"/>
          <w:bdr w:val="none" w:sz="0" w:space="0" w:color="auto" w:frame="1"/>
        </w:rPr>
        <w:t>саморегуляции эмоций</w:t>
      </w:r>
      <w:r w:rsidRPr="00CE3026">
        <w:rPr>
          <w:color w:val="111111"/>
          <w:sz w:val="36"/>
          <w:szCs w:val="36"/>
        </w:rPr>
        <w:t xml:space="preserve"> еще менее </w:t>
      </w:r>
      <w:r w:rsidRPr="00CE3026">
        <w:rPr>
          <w:rStyle w:val="a5"/>
          <w:b w:val="0"/>
          <w:color w:val="111111"/>
          <w:sz w:val="36"/>
          <w:szCs w:val="36"/>
          <w:bdr w:val="none" w:sz="0" w:space="0" w:color="auto" w:frame="1"/>
        </w:rPr>
        <w:t>развиты</w:t>
      </w:r>
      <w:r w:rsidRPr="00CE3026">
        <w:rPr>
          <w:b/>
          <w:color w:val="111111"/>
          <w:sz w:val="36"/>
          <w:szCs w:val="36"/>
        </w:rPr>
        <w:t>.</w:t>
      </w:r>
      <w:r w:rsidRPr="00CE3026">
        <w:rPr>
          <w:color w:val="111111"/>
          <w:sz w:val="36"/>
          <w:szCs w:val="36"/>
        </w:rPr>
        <w:t xml:space="preserve"> Чтобы научить ребенка управлять своими эмоциями, нужно сначала научить его</w:t>
      </w:r>
      <w:r w:rsidR="00CA373E" w:rsidRPr="00CE3026">
        <w:rPr>
          <w:color w:val="111111"/>
          <w:sz w:val="36"/>
          <w:szCs w:val="36"/>
        </w:rPr>
        <w:t>:</w:t>
      </w:r>
      <w:r w:rsidRPr="00CE3026">
        <w:rPr>
          <w:color w:val="111111"/>
          <w:sz w:val="36"/>
          <w:szCs w:val="36"/>
        </w:rPr>
        <w:t xml:space="preserve"> </w:t>
      </w:r>
      <w:r w:rsidR="00CA373E" w:rsidRPr="00CE3026">
        <w:rPr>
          <w:color w:val="111111"/>
          <w:sz w:val="36"/>
          <w:szCs w:val="36"/>
        </w:rPr>
        <w:t xml:space="preserve">- </w:t>
      </w:r>
      <w:r w:rsidRPr="00CE3026">
        <w:rPr>
          <w:color w:val="111111"/>
          <w:sz w:val="36"/>
          <w:szCs w:val="36"/>
        </w:rPr>
        <w:t xml:space="preserve">понимать и различать свои эмоциональные ощущения, определять их характер, </w:t>
      </w:r>
      <w:r w:rsidR="00CA373E" w:rsidRPr="00CE3026">
        <w:rPr>
          <w:color w:val="111111"/>
          <w:sz w:val="36"/>
          <w:szCs w:val="36"/>
        </w:rPr>
        <w:t xml:space="preserve">- </w:t>
      </w:r>
      <w:r w:rsidRPr="00CE3026">
        <w:rPr>
          <w:color w:val="111111"/>
          <w:sz w:val="36"/>
          <w:szCs w:val="36"/>
        </w:rPr>
        <w:t xml:space="preserve">понимать чувства, которые испытывают другие. </w:t>
      </w:r>
    </w:p>
    <w:p w:rsidR="00B63E62" w:rsidRPr="00CE3026" w:rsidRDefault="00B63E62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36"/>
          <w:szCs w:val="36"/>
        </w:rPr>
      </w:pPr>
    </w:p>
    <w:p w:rsidR="00B63E62" w:rsidRPr="00CE3026" w:rsidRDefault="00B63E62" w:rsidP="0055202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36"/>
          <w:szCs w:val="36"/>
        </w:rPr>
      </w:pPr>
      <w:r w:rsidRPr="00CE3026">
        <w:rPr>
          <w:color w:val="000000"/>
          <w:sz w:val="36"/>
          <w:szCs w:val="36"/>
        </w:rPr>
        <w:t>После освоения саморегуляции поведения в игре дошкольник переносит приобретённые умения и навыки в повседневную жизнь, в собственное поведение, в общение со взрослыми и сверстниками.</w:t>
      </w:r>
    </w:p>
    <w:p w:rsidR="00A0448E" w:rsidRPr="00CE3026" w:rsidRDefault="007559EE" w:rsidP="007559EE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111111"/>
          <w:sz w:val="36"/>
          <w:szCs w:val="36"/>
        </w:rPr>
      </w:pPr>
      <w:r w:rsidRPr="00CE3026">
        <w:rPr>
          <w:b/>
          <w:color w:val="111111"/>
          <w:sz w:val="36"/>
          <w:szCs w:val="36"/>
        </w:rPr>
        <w:t>(слайд 18, 19)</w:t>
      </w:r>
    </w:p>
    <w:p w:rsidR="007559EE" w:rsidRPr="00CE3026" w:rsidRDefault="007559EE" w:rsidP="007559EE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111111"/>
          <w:sz w:val="36"/>
          <w:szCs w:val="36"/>
        </w:rPr>
      </w:pPr>
    </w:p>
    <w:p w:rsidR="008841F0" w:rsidRPr="00CE3026" w:rsidRDefault="008841F0" w:rsidP="0055202B">
      <w:pPr>
        <w:pStyle w:val="a3"/>
        <w:shd w:val="clear" w:color="auto" w:fill="FFFFFF"/>
        <w:spacing w:before="0" w:beforeAutospacing="0" w:after="150" w:afterAutospacing="0"/>
        <w:ind w:right="-81"/>
        <w:jc w:val="both"/>
        <w:rPr>
          <w:b/>
          <w:sz w:val="36"/>
          <w:szCs w:val="36"/>
        </w:rPr>
      </w:pPr>
      <w:r w:rsidRPr="00CE3026">
        <w:rPr>
          <w:b/>
          <w:color w:val="333333"/>
          <w:sz w:val="36"/>
          <w:szCs w:val="36"/>
        </w:rPr>
        <w:t xml:space="preserve">Игры на развитие саморегуляции в области </w:t>
      </w:r>
      <w:r w:rsidRPr="00CE3026">
        <w:rPr>
          <w:b/>
          <w:sz w:val="36"/>
          <w:szCs w:val="36"/>
        </w:rPr>
        <w:t>коммуникации.</w:t>
      </w:r>
    </w:p>
    <w:p w:rsidR="008841F0" w:rsidRPr="00CE3026" w:rsidRDefault="001C416A" w:rsidP="0055202B">
      <w:pPr>
        <w:pStyle w:val="a3"/>
        <w:shd w:val="clear" w:color="auto" w:fill="FFFFFF"/>
        <w:spacing w:before="0" w:beforeAutospacing="0" w:after="0" w:afterAutospacing="0"/>
        <w:ind w:right="-81" w:firstLine="708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>Ф</w:t>
      </w:r>
      <w:r w:rsidR="008841F0" w:rsidRPr="00CE3026">
        <w:rPr>
          <w:color w:val="333333"/>
          <w:sz w:val="36"/>
          <w:szCs w:val="36"/>
        </w:rPr>
        <w:t>ормирование коммуникативных способностей детей происходит в совместной деятельности. Дети сталкиваются с проблемой неумения договариваться друг с другом, неумение уступать, не стремятся помогать и сопереживать своим сверстникам. Отсюда возникают конфликтные ситуации, которые препятствуют общению детей друг с другом. </w:t>
      </w:r>
      <w:r w:rsidR="008841F0" w:rsidRPr="00CE3026">
        <w:rPr>
          <w:color w:val="000000"/>
          <w:sz w:val="36"/>
          <w:szCs w:val="36"/>
        </w:rPr>
        <w:t xml:space="preserve"> </w:t>
      </w:r>
    </w:p>
    <w:p w:rsidR="008841F0" w:rsidRPr="00CE3026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lastRenderedPageBreak/>
        <w:t>В современном коллективе детям не хватает эмоционального контакта, общения, так как общение заменяется просмотром мультфильмов по телевизору и компьютерными играми.</w:t>
      </w:r>
    </w:p>
    <w:p w:rsidR="001C416A" w:rsidRPr="00CE3026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>Развитие саморегуляции в процессе коммуникации</w:t>
      </w:r>
      <w:r w:rsidR="001C416A" w:rsidRPr="00CE3026">
        <w:rPr>
          <w:color w:val="333333"/>
          <w:sz w:val="36"/>
          <w:szCs w:val="36"/>
        </w:rPr>
        <w:t xml:space="preserve"> ведет к:</w:t>
      </w:r>
    </w:p>
    <w:p w:rsidR="008841F0" w:rsidRPr="00CE3026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 xml:space="preserve"> </w:t>
      </w:r>
    </w:p>
    <w:p w:rsidR="001C416A" w:rsidRPr="00CE3026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 xml:space="preserve">- установлению </w:t>
      </w:r>
      <w:r w:rsidR="008841F0" w:rsidRPr="00CE3026">
        <w:rPr>
          <w:color w:val="333333"/>
          <w:sz w:val="36"/>
          <w:szCs w:val="36"/>
        </w:rPr>
        <w:t>доброжелательн</w:t>
      </w:r>
      <w:r w:rsidRPr="00CE3026">
        <w:rPr>
          <w:color w:val="333333"/>
          <w:sz w:val="36"/>
          <w:szCs w:val="36"/>
        </w:rPr>
        <w:t>ых взаимоотношений между детьми</w:t>
      </w:r>
    </w:p>
    <w:p w:rsidR="001C416A" w:rsidRPr="00CE3026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 xml:space="preserve">- </w:t>
      </w:r>
      <w:r w:rsidR="008841F0" w:rsidRPr="00CE3026">
        <w:rPr>
          <w:color w:val="333333"/>
          <w:sz w:val="36"/>
          <w:szCs w:val="36"/>
        </w:rPr>
        <w:t xml:space="preserve"> </w:t>
      </w:r>
      <w:r w:rsidR="007559EE" w:rsidRPr="00CE3026">
        <w:rPr>
          <w:color w:val="333333"/>
          <w:sz w:val="36"/>
          <w:szCs w:val="36"/>
        </w:rPr>
        <w:t>развитию коммуникативных</w:t>
      </w:r>
      <w:r w:rsidRPr="00CE3026">
        <w:rPr>
          <w:color w:val="333333"/>
          <w:sz w:val="36"/>
          <w:szCs w:val="36"/>
        </w:rPr>
        <w:t xml:space="preserve"> способностей</w:t>
      </w:r>
    </w:p>
    <w:p w:rsidR="001C416A" w:rsidRPr="00CE3026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 xml:space="preserve"> </w:t>
      </w:r>
      <w:r w:rsidR="001C416A" w:rsidRPr="00CE3026">
        <w:rPr>
          <w:color w:val="333333"/>
          <w:sz w:val="36"/>
          <w:szCs w:val="36"/>
        </w:rPr>
        <w:t xml:space="preserve">- </w:t>
      </w:r>
      <w:r w:rsidRPr="00CE3026">
        <w:rPr>
          <w:color w:val="333333"/>
          <w:sz w:val="36"/>
          <w:szCs w:val="36"/>
        </w:rPr>
        <w:t>формир</w:t>
      </w:r>
      <w:r w:rsidR="001C416A" w:rsidRPr="00CE3026">
        <w:rPr>
          <w:color w:val="333333"/>
          <w:sz w:val="36"/>
          <w:szCs w:val="36"/>
        </w:rPr>
        <w:t>ованию</w:t>
      </w:r>
      <w:r w:rsidRPr="00CE3026">
        <w:rPr>
          <w:color w:val="333333"/>
          <w:sz w:val="36"/>
          <w:szCs w:val="36"/>
        </w:rPr>
        <w:t xml:space="preserve"> умения осознавать и адек</w:t>
      </w:r>
      <w:r w:rsidR="001C416A" w:rsidRPr="00CE3026">
        <w:rPr>
          <w:color w:val="333333"/>
          <w:sz w:val="36"/>
          <w:szCs w:val="36"/>
        </w:rPr>
        <w:t>ватно выражать свои переживания</w:t>
      </w:r>
      <w:r w:rsidRPr="00CE3026">
        <w:rPr>
          <w:color w:val="333333"/>
          <w:sz w:val="36"/>
          <w:szCs w:val="36"/>
        </w:rPr>
        <w:t xml:space="preserve"> </w:t>
      </w:r>
    </w:p>
    <w:p w:rsidR="001C416A" w:rsidRPr="00CE3026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>- способности</w:t>
      </w:r>
      <w:r w:rsidR="008841F0" w:rsidRPr="00CE3026">
        <w:rPr>
          <w:color w:val="333333"/>
          <w:sz w:val="36"/>
          <w:szCs w:val="36"/>
        </w:rPr>
        <w:t xml:space="preserve"> сопереживать и замечать полож</w:t>
      </w:r>
      <w:r w:rsidRPr="00CE3026">
        <w:rPr>
          <w:color w:val="333333"/>
          <w:sz w:val="36"/>
          <w:szCs w:val="36"/>
        </w:rPr>
        <w:t>ительные качества других детей</w:t>
      </w:r>
    </w:p>
    <w:p w:rsidR="001C416A" w:rsidRPr="00CE3026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 xml:space="preserve">- </w:t>
      </w:r>
      <w:r w:rsidR="008841F0" w:rsidRPr="00CE3026">
        <w:rPr>
          <w:color w:val="333333"/>
          <w:sz w:val="36"/>
          <w:szCs w:val="36"/>
        </w:rPr>
        <w:t>умени</w:t>
      </w:r>
      <w:r w:rsidRPr="00CE3026">
        <w:rPr>
          <w:color w:val="333333"/>
          <w:sz w:val="36"/>
          <w:szCs w:val="36"/>
        </w:rPr>
        <w:t>ю</w:t>
      </w:r>
      <w:r w:rsidR="008841F0" w:rsidRPr="00CE3026">
        <w:rPr>
          <w:color w:val="333333"/>
          <w:sz w:val="36"/>
          <w:szCs w:val="36"/>
        </w:rPr>
        <w:t xml:space="preserve"> считаться с интересам</w:t>
      </w:r>
      <w:r w:rsidRPr="00CE3026">
        <w:rPr>
          <w:color w:val="333333"/>
          <w:sz w:val="36"/>
          <w:szCs w:val="36"/>
        </w:rPr>
        <w:t>и и мнениями своих сверстников</w:t>
      </w:r>
    </w:p>
    <w:p w:rsidR="008841F0" w:rsidRPr="00CE3026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  <w:sz w:val="36"/>
          <w:szCs w:val="36"/>
        </w:rPr>
      </w:pPr>
    </w:p>
    <w:p w:rsidR="008841F0" w:rsidRPr="00CE3026" w:rsidRDefault="008841F0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6"/>
          <w:szCs w:val="36"/>
        </w:rPr>
      </w:pPr>
      <w:r w:rsidRPr="00CE3026">
        <w:rPr>
          <w:color w:val="333333"/>
          <w:sz w:val="36"/>
          <w:szCs w:val="36"/>
        </w:rPr>
        <w:t xml:space="preserve">При организации таких игр сплачивают детский коллектив, дети лучше понимают друг друга, формируется чувство симпатии, уважение друг к другу, способствуют снятию психоэмоционального напряжения и тревоги. </w:t>
      </w:r>
    </w:p>
    <w:p w:rsidR="000A5F57" w:rsidRPr="00CE3026" w:rsidRDefault="000A5F57" w:rsidP="0055202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59EE" w:rsidRPr="00CE3026" w:rsidRDefault="007559EE" w:rsidP="00755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026">
        <w:rPr>
          <w:rFonts w:ascii="Times New Roman" w:hAnsi="Times New Roman" w:cs="Times New Roman"/>
          <w:b/>
          <w:sz w:val="36"/>
          <w:szCs w:val="36"/>
        </w:rPr>
        <w:t>(слайд 20</w:t>
      </w:r>
      <w:r w:rsidR="00E20209" w:rsidRPr="00CE3026">
        <w:rPr>
          <w:rFonts w:ascii="Times New Roman" w:hAnsi="Times New Roman" w:cs="Times New Roman"/>
          <w:b/>
          <w:sz w:val="36"/>
          <w:szCs w:val="36"/>
        </w:rPr>
        <w:t>, 21</w:t>
      </w:r>
      <w:r w:rsidRPr="00CE3026">
        <w:rPr>
          <w:rFonts w:ascii="Times New Roman" w:hAnsi="Times New Roman" w:cs="Times New Roman"/>
          <w:b/>
          <w:sz w:val="36"/>
          <w:szCs w:val="36"/>
        </w:rPr>
        <w:t>)</w:t>
      </w:r>
    </w:p>
    <w:p w:rsidR="007559EE" w:rsidRPr="00CE3026" w:rsidRDefault="007559EE" w:rsidP="00755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43B2" w:rsidRPr="00CE3026" w:rsidRDefault="00BC43B2" w:rsidP="0055202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026">
        <w:rPr>
          <w:rFonts w:ascii="Times New Roman" w:hAnsi="Times New Roman" w:cs="Times New Roman"/>
          <w:b/>
          <w:sz w:val="36"/>
          <w:szCs w:val="36"/>
        </w:rPr>
        <w:t>Игры на развитие межполушарного взаимодействия.</w:t>
      </w:r>
    </w:p>
    <w:p w:rsidR="00BC43B2" w:rsidRPr="00CE3026" w:rsidRDefault="00BC43B2" w:rsidP="0055202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63E62" w:rsidRPr="00CE3026" w:rsidRDefault="00BC43B2" w:rsidP="00755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Недоразвитие связей между двумя полушариями ведет к искажению психических функций, проблемам с нормальной физической активностью, неловкости движений, инфантильности, ослаблению </w:t>
      </w:r>
      <w:r w:rsidRPr="00CE3026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ru-RU"/>
        </w:rPr>
        <w:t>познавательного интереса</w:t>
      </w: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эмоционально-волевым отклонениям, сложностям в обучении в ДОУ и школе и т.д. </w:t>
      </w:r>
    </w:p>
    <w:p w:rsidR="00BC43B2" w:rsidRPr="00CE3026" w:rsidRDefault="00BC43B2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</w:pPr>
      <w:r w:rsidRPr="00CE3026"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  <w:t>Признаки несформированности межполушарных связей</w:t>
      </w:r>
      <w:r w:rsidR="0055202B" w:rsidRPr="00CE3026"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  <w:t>:</w:t>
      </w:r>
    </w:p>
    <w:p w:rsidR="00B63E62" w:rsidRPr="00CE3026" w:rsidRDefault="00B63E62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36"/>
          <w:szCs w:val="36"/>
          <w:u w:val="single"/>
          <w:lang w:eastAsia="ru-RU"/>
        </w:rPr>
      </w:pP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плох</w:t>
      </w:r>
      <w:r w:rsidR="007559EE"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ая координация</w:t>
      </w: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слабое переключение с одного движения на другое;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несоблюдение последовательности движений;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длительные паузы между ними;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общ</w:t>
      </w:r>
      <w:r w:rsidR="007559EE"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ая</w:t>
      </w: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моторн</w:t>
      </w:r>
      <w:r w:rsidR="007559EE"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ая</w:t>
      </w: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неловкость;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плохое развитие мелкой моторики пальчиков и кистей рук;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невозможность повторить движения за взрослым;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позднее развитие моторики, отставание в физическом развитии (поздно сел, пополз, встал);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затянутое формирование или его полное отсутствие доминантной (ведущей) руки;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слабую или неправильную артикуляцию, речевые задержки и серьезные патологии (логопедические проблемы);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отклонения в психическом развитии (память, мышление, внимание, воображение);</w:t>
      </w:r>
    </w:p>
    <w:p w:rsidR="00B63E6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инфантильность в поведении;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слабую познавательную мотивацию (ребенку не интересно узнавать новое, он не стремится к этому);</w:t>
      </w:r>
    </w:p>
    <w:p w:rsidR="00BC43B2" w:rsidRPr="00CE3026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агрессивность, плаксивость, негативизм и т.д.</w:t>
      </w:r>
    </w:p>
    <w:p w:rsidR="009805C3" w:rsidRPr="00CE3026" w:rsidRDefault="00BC43B2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При такой картине необходимо искусственно заставлять полушария объединятся </w:t>
      </w:r>
      <w:r w:rsidRPr="00CE302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 xml:space="preserve">в единую интегративно-целостную систему. </w:t>
      </w:r>
    </w:p>
    <w:p w:rsidR="007559EE" w:rsidRPr="00CE3026" w:rsidRDefault="007559EE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07D93" w:rsidRPr="00CE3026" w:rsidRDefault="00C07D93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07D93" w:rsidRPr="00CE3026" w:rsidRDefault="00C07D93" w:rsidP="00C07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(слайд 22, 23, 24, 25)</w:t>
      </w:r>
    </w:p>
    <w:p w:rsidR="00E20209" w:rsidRPr="00CE3026" w:rsidRDefault="00E20209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1C416A" w:rsidRPr="00CE3026" w:rsidRDefault="001C416A" w:rsidP="00C07D9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CE3026">
        <w:rPr>
          <w:b/>
          <w:color w:val="000000"/>
          <w:sz w:val="36"/>
          <w:szCs w:val="36"/>
        </w:rPr>
        <w:t>Современные телесно-ориентированные технологии в формировании двигательной саморегуляции детей с ОВЗ</w:t>
      </w:r>
    </w:p>
    <w:p w:rsidR="001C416A" w:rsidRPr="00CE3026" w:rsidRDefault="001C416A" w:rsidP="005520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</w:p>
    <w:p w:rsidR="001C416A" w:rsidRPr="00CE3026" w:rsidRDefault="00DA6F27" w:rsidP="0055202B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CE3026"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  <w:t xml:space="preserve">Тело и психика человека тесно взаимосвязаны. Когда мы испытываем эмоциональный дискомфорт, стресс, наши мышцы реагируют, напрягаются, образуя “мышечные зажимы”. Любая эмоция, положительная или отрицательная, сопровождается телесной реакцией: человек хлопает в ладоши и прыгает от радости, сжимает кулаки от злости и т.д. Эта взаимосвязь привела к развитию телесно-ориентированной технологии. Сейчас это направление развивается и приобретает популярность в </w:t>
      </w:r>
      <w:r w:rsidRPr="00CE3026">
        <w:rPr>
          <w:rStyle w:val="a7"/>
          <w:rFonts w:ascii="Times New Roman" w:hAnsi="Times New Roman" w:cs="Times New Roman"/>
          <w:i w:val="0"/>
          <w:color w:val="auto"/>
          <w:sz w:val="36"/>
          <w:szCs w:val="36"/>
        </w:rPr>
        <w:lastRenderedPageBreak/>
        <w:t>профилактической и коррекционной работе всех педагогов, работающих с детьми с ОВЗ.</w:t>
      </w:r>
    </w:p>
    <w:p w:rsidR="009805C3" w:rsidRPr="00CE3026" w:rsidRDefault="00B63E62" w:rsidP="0055202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111111"/>
          <w:sz w:val="36"/>
          <w:szCs w:val="36"/>
          <w:shd w:val="clear" w:color="auto" w:fill="FFFFFF"/>
        </w:rPr>
      </w:pPr>
      <w:r w:rsidRPr="00CE3026">
        <w:rPr>
          <w:color w:val="111111"/>
          <w:sz w:val="36"/>
          <w:szCs w:val="36"/>
          <w:shd w:val="clear" w:color="auto" w:fill="FFFFFF"/>
        </w:rPr>
        <w:t>Ребенок по своей природе является абсолютно </w:t>
      </w:r>
      <w:r w:rsidRPr="00CE3026">
        <w:rPr>
          <w:rStyle w:val="a5"/>
          <w:color w:val="111111"/>
          <w:sz w:val="36"/>
          <w:szCs w:val="36"/>
          <w:bdr w:val="none" w:sz="0" w:space="0" w:color="auto" w:frame="1"/>
          <w:shd w:val="clear" w:color="auto" w:fill="FFFFFF"/>
        </w:rPr>
        <w:t>телесным</w:t>
      </w:r>
      <w:r w:rsidRPr="00CE3026">
        <w:rPr>
          <w:color w:val="111111"/>
          <w:sz w:val="36"/>
          <w:szCs w:val="36"/>
          <w:shd w:val="clear" w:color="auto" w:fill="FFFFFF"/>
        </w:rPr>
        <w:t xml:space="preserve">. </w:t>
      </w:r>
      <w:r w:rsidR="00DA6F27" w:rsidRPr="00CE3026">
        <w:rPr>
          <w:color w:val="111111"/>
          <w:sz w:val="36"/>
          <w:szCs w:val="36"/>
          <w:shd w:val="clear" w:color="auto" w:fill="FFFFFF"/>
        </w:rPr>
        <w:t>М</w:t>
      </w:r>
      <w:r w:rsidRPr="00CE3026">
        <w:rPr>
          <w:color w:val="111111"/>
          <w:sz w:val="36"/>
          <w:szCs w:val="36"/>
          <w:shd w:val="clear" w:color="auto" w:fill="FFFFFF"/>
        </w:rPr>
        <w:t>алыш, если он голоден, не хочет спать или есть, устал, всегда начинает капризничать. Если ребенку плохо </w:t>
      </w:r>
      <w:r w:rsidRPr="00CE3026">
        <w:rPr>
          <w:rStyle w:val="a5"/>
          <w:color w:val="111111"/>
          <w:sz w:val="36"/>
          <w:szCs w:val="36"/>
          <w:bdr w:val="none" w:sz="0" w:space="0" w:color="auto" w:frame="1"/>
          <w:shd w:val="clear" w:color="auto" w:fill="FFFFFF"/>
        </w:rPr>
        <w:t>телесно</w:t>
      </w:r>
      <w:r w:rsidRPr="00CE3026">
        <w:rPr>
          <w:color w:val="111111"/>
          <w:sz w:val="36"/>
          <w:szCs w:val="36"/>
          <w:shd w:val="clear" w:color="auto" w:fill="FFFFFF"/>
        </w:rPr>
        <w:t> - то плохо и эмоционально. И, наоборот, от переизбытка негативных эмоций может случиться расстройство аппетита, сна, пищеварения. С взрослением эти две сферы постепенно отделяются друг от друга. Ведь взрослые люди не плачут, когда хотят спать и устали. Однако взаимосвязь тела и эмоций остается, просто становится менее очевидной. Тело взрослого человека также реагирует на эмоциональное состояние. Эта реакция проявляется в виде соответствующих физиологических изменений.</w:t>
      </w:r>
    </w:p>
    <w:p w:rsidR="00F71ABF" w:rsidRPr="00CE3026" w:rsidRDefault="00F71ABF" w:rsidP="0055202B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E3026">
        <w:rPr>
          <w:rStyle w:val="c13"/>
          <w:color w:val="000000"/>
          <w:sz w:val="36"/>
          <w:szCs w:val="36"/>
        </w:rPr>
        <w:t xml:space="preserve">Психологическая коррекция имеющихся нарушений требует комплексного подхода. Одним из таких является </w:t>
      </w:r>
      <w:r w:rsidRPr="00CE3026">
        <w:rPr>
          <w:rStyle w:val="c13"/>
          <w:b/>
          <w:color w:val="000000"/>
          <w:sz w:val="36"/>
          <w:szCs w:val="36"/>
        </w:rPr>
        <w:t>телесно-ориентированный подход.</w:t>
      </w:r>
      <w:r w:rsidRPr="00CE3026">
        <w:rPr>
          <w:rStyle w:val="c13"/>
          <w:color w:val="000000"/>
          <w:sz w:val="36"/>
          <w:szCs w:val="36"/>
        </w:rPr>
        <w:t> </w:t>
      </w:r>
    </w:p>
    <w:p w:rsidR="007666AB" w:rsidRPr="00CE3026" w:rsidRDefault="007666AB" w:rsidP="0055202B">
      <w:pPr>
        <w:spacing w:line="240" w:lineRule="auto"/>
        <w:jc w:val="both"/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</w:p>
    <w:p w:rsidR="00B46676" w:rsidRPr="00CE3026" w:rsidRDefault="007666AB" w:rsidP="0055202B">
      <w:pPr>
        <w:spacing w:line="240" w:lineRule="auto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CE3026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Т</w:t>
      </w:r>
      <w:r w:rsidR="00B63E62" w:rsidRPr="00CE3026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елесно-</w:t>
      </w:r>
      <w:r w:rsidR="00B63E62" w:rsidRPr="00CE3026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ориентированные</w:t>
      </w:r>
      <w:r w:rsidR="00B63E62" w:rsidRPr="00CE3026">
        <w:rPr>
          <w:rFonts w:ascii="Times New Roman" w:hAnsi="Times New Roman" w:cs="Times New Roman"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 </w:t>
      </w:r>
      <w:hyperlink r:id="rId6" w:tooltip="Игры для детей" w:history="1">
        <w:r w:rsidR="00B63E62" w:rsidRPr="00CE3026">
          <w:rPr>
            <w:rFonts w:ascii="Times New Roman" w:hAnsi="Times New Roman" w:cs="Times New Roman"/>
            <w:bCs/>
            <w:color w:val="000000" w:themeColor="text1"/>
            <w:sz w:val="36"/>
            <w:szCs w:val="36"/>
            <w:bdr w:val="none" w:sz="0" w:space="0" w:color="auto" w:frame="1"/>
          </w:rPr>
          <w:t>игры и упражнения</w:t>
        </w:r>
      </w:hyperlink>
      <w:r w:rsidRPr="00CE3026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 </w:t>
      </w:r>
      <w:r w:rsidR="00B63E62" w:rsidRPr="00CE3026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позволяют </w:t>
      </w:r>
      <w:r w:rsidR="00B63E62" w:rsidRPr="00CE3026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дошкольникам</w:t>
      </w:r>
      <w:r w:rsidR="00B63E62" w:rsidRPr="00CE3026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 снять накопленное напряжение, а также научиться лучше понимать свое тело, а, следовательно, и эмоции. Ведь зачастую дополнительная проблема заключается в том, что дети сами толком не могут сформулировать свое беспокойство.</w:t>
      </w:r>
    </w:p>
    <w:p w:rsidR="007666AB" w:rsidRPr="00CE3026" w:rsidRDefault="007666AB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Телесно-ориентированные игры и упражнения наиболее </w:t>
      </w:r>
      <w:proofErr w:type="spellStart"/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терапевтичны</w:t>
      </w:r>
      <w:proofErr w:type="spellEnd"/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дошкольников и вот почему:</w:t>
      </w:r>
    </w:p>
    <w:p w:rsidR="007666AB" w:rsidRPr="00CE3026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Очевидный эффект любой активной игры — укрепление физического здоровья.</w:t>
      </w:r>
    </w:p>
    <w:p w:rsidR="007666AB" w:rsidRPr="00CE3026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Занимаясь в паре со сверстником, ребенок учится чувствовать себя по отношению к другому человеку, понимать свои потребности на более глубоком уровне.</w:t>
      </w:r>
    </w:p>
    <w:p w:rsidR="007666AB" w:rsidRPr="00CE3026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Такие упражнения тренируют способность выражать чувства через движения, а движения — через чувства, что помогает ребенку учиться общаться, проявлять себя и понимать других.</w:t>
      </w:r>
    </w:p>
    <w:p w:rsidR="007666AB" w:rsidRPr="00CE3026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Играя с родителями, дети получают чувственный опыт общения с близким человеком, воспринимают родительскую любовь на языке тела.</w:t>
      </w:r>
    </w:p>
    <w:p w:rsidR="007666AB" w:rsidRPr="00CE3026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Важнейшая задача телесно-ориентированного подхода — “исцеление души через работу с телом”. Такие игры помогают поддерживать и настраивать гармонию телесных ощущений и разума.</w:t>
      </w:r>
    </w:p>
    <w:p w:rsidR="007666AB" w:rsidRPr="00CE3026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30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Умение снимать “мышечные зажимы”, расслабляться, способность двигаться и чувствовать наиболее естественно, не ограничивая себя — такие полезные привычки с детства обеспечат более гармоничное развитие и станут хорошей профилактикой психосоматических заболеваний.</w:t>
      </w:r>
    </w:p>
    <w:p w:rsidR="007666AB" w:rsidRPr="00CE3026" w:rsidRDefault="007666AB" w:rsidP="0055202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</w:p>
    <w:p w:rsidR="00B63E62" w:rsidRPr="00CE3026" w:rsidRDefault="00B63E62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CE3026">
        <w:rPr>
          <w:b/>
          <w:color w:val="111111"/>
          <w:sz w:val="36"/>
          <w:szCs w:val="36"/>
        </w:rPr>
        <w:t>Методы</w:t>
      </w:r>
      <w:r w:rsidRPr="00CE3026">
        <w:rPr>
          <w:color w:val="111111"/>
          <w:sz w:val="36"/>
          <w:szCs w:val="36"/>
        </w:rPr>
        <w:t> </w:t>
      </w:r>
      <w:r w:rsidRPr="00CE3026">
        <w:rPr>
          <w:rStyle w:val="a5"/>
          <w:b w:val="0"/>
          <w:color w:val="111111"/>
          <w:sz w:val="36"/>
          <w:szCs w:val="36"/>
          <w:bdr w:val="none" w:sz="0" w:space="0" w:color="auto" w:frame="1"/>
        </w:rPr>
        <w:t xml:space="preserve">телесно-ориентированной </w:t>
      </w:r>
      <w:r w:rsidR="007666AB" w:rsidRPr="00CE3026">
        <w:rPr>
          <w:rStyle w:val="a5"/>
          <w:b w:val="0"/>
          <w:color w:val="111111"/>
          <w:sz w:val="36"/>
          <w:szCs w:val="36"/>
          <w:bdr w:val="none" w:sz="0" w:space="0" w:color="auto" w:frame="1"/>
        </w:rPr>
        <w:t>терапии</w:t>
      </w:r>
      <w:r w:rsidR="007666AB" w:rsidRPr="00CE3026">
        <w:rPr>
          <w:color w:val="111111"/>
          <w:sz w:val="36"/>
          <w:szCs w:val="36"/>
        </w:rPr>
        <w:t>:</w:t>
      </w:r>
    </w:p>
    <w:p w:rsidR="007666AB" w:rsidRPr="00CE3026" w:rsidRDefault="007666AB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B63E62" w:rsidRPr="00CE3026" w:rsidRDefault="00B63E62" w:rsidP="0055202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Физические </w:t>
      </w:r>
      <w:r w:rsidRPr="00CE3026">
        <w:rPr>
          <w:rStyle w:val="a5"/>
          <w:b w:val="0"/>
          <w:color w:val="111111"/>
          <w:sz w:val="36"/>
          <w:szCs w:val="36"/>
          <w:bdr w:val="none" w:sz="0" w:space="0" w:color="auto" w:frame="1"/>
        </w:rPr>
        <w:t>упражнения и игры</w:t>
      </w:r>
      <w:r w:rsidRPr="00CE3026">
        <w:rPr>
          <w:color w:val="111111"/>
          <w:sz w:val="36"/>
          <w:szCs w:val="36"/>
        </w:rPr>
        <w:t>,</w:t>
      </w:r>
    </w:p>
    <w:p w:rsidR="00B63E62" w:rsidRPr="00CE3026" w:rsidRDefault="00B63E62" w:rsidP="0055202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Дыхательные </w:t>
      </w:r>
      <w:r w:rsidRPr="00CE3026">
        <w:rPr>
          <w:rStyle w:val="a5"/>
          <w:b w:val="0"/>
          <w:color w:val="111111"/>
          <w:sz w:val="36"/>
          <w:szCs w:val="36"/>
          <w:bdr w:val="none" w:sz="0" w:space="0" w:color="auto" w:frame="1"/>
        </w:rPr>
        <w:t>упражнения</w:t>
      </w:r>
      <w:r w:rsidRPr="00CE3026">
        <w:rPr>
          <w:color w:val="111111"/>
          <w:sz w:val="36"/>
          <w:szCs w:val="36"/>
        </w:rPr>
        <w:t>,</w:t>
      </w:r>
    </w:p>
    <w:p w:rsidR="001C57B8" w:rsidRPr="00CE3026" w:rsidRDefault="00B63E62" w:rsidP="0055202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глазодвигательные </w:t>
      </w:r>
      <w:r w:rsidRPr="00CE3026">
        <w:rPr>
          <w:rStyle w:val="a5"/>
          <w:b w:val="0"/>
          <w:color w:val="111111"/>
          <w:sz w:val="36"/>
          <w:szCs w:val="36"/>
          <w:bdr w:val="none" w:sz="0" w:space="0" w:color="auto" w:frame="1"/>
        </w:rPr>
        <w:t>упражнения</w:t>
      </w:r>
      <w:r w:rsidRPr="00CE3026">
        <w:rPr>
          <w:color w:val="111111"/>
          <w:sz w:val="36"/>
          <w:szCs w:val="36"/>
        </w:rPr>
        <w:t>,</w:t>
      </w:r>
    </w:p>
    <w:p w:rsidR="001C57B8" w:rsidRPr="00CE3026" w:rsidRDefault="00B63E62" w:rsidP="0055202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пантомимика,</w:t>
      </w:r>
    </w:p>
    <w:p w:rsidR="00B63E62" w:rsidRDefault="00B63E62" w:rsidP="0055202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CE3026">
        <w:rPr>
          <w:color w:val="111111"/>
          <w:sz w:val="36"/>
          <w:szCs w:val="36"/>
        </w:rPr>
        <w:t>самомассаж.</w:t>
      </w:r>
    </w:p>
    <w:p w:rsidR="00121C64" w:rsidRDefault="00121C64" w:rsidP="00121C6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6"/>
          <w:szCs w:val="36"/>
        </w:rPr>
      </w:pPr>
    </w:p>
    <w:p w:rsidR="00121C64" w:rsidRPr="00CE3026" w:rsidRDefault="00121C64" w:rsidP="00121C6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36"/>
          <w:szCs w:val="36"/>
        </w:rPr>
      </w:pPr>
    </w:p>
    <w:p w:rsidR="007666AB" w:rsidRPr="00CE3026" w:rsidRDefault="007666AB" w:rsidP="0055202B">
      <w:pPr>
        <w:pStyle w:val="c5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E3026">
        <w:rPr>
          <w:rStyle w:val="c1"/>
          <w:color w:val="000000"/>
          <w:sz w:val="36"/>
          <w:szCs w:val="36"/>
        </w:rPr>
        <w:t>Таким образом, с помощью телесно-ориентированного подхода можно решить задачи развития психических функций, коммуникативных навыков и эмоционально-волевой сферы детей с ОНР.</w:t>
      </w:r>
    </w:p>
    <w:p w:rsidR="007666AB" w:rsidRPr="00CE3026" w:rsidRDefault="007666AB" w:rsidP="007666AB">
      <w:pPr>
        <w:rPr>
          <w:rFonts w:ascii="Times New Roman" w:hAnsi="Times New Roman" w:cs="Times New Roman"/>
          <w:sz w:val="36"/>
          <w:szCs w:val="36"/>
        </w:rPr>
      </w:pPr>
    </w:p>
    <w:p w:rsidR="002736CB" w:rsidRPr="00CE3026" w:rsidRDefault="002736CB" w:rsidP="002736CB">
      <w:pPr>
        <w:pStyle w:val="a3"/>
        <w:shd w:val="clear" w:color="auto" w:fill="FFFFFF"/>
        <w:rPr>
          <w:color w:val="000000"/>
          <w:sz w:val="36"/>
          <w:szCs w:val="36"/>
        </w:rPr>
      </w:pPr>
    </w:p>
    <w:p w:rsidR="002736CB" w:rsidRPr="00CE3026" w:rsidRDefault="002736CB" w:rsidP="002736CB">
      <w:pPr>
        <w:pStyle w:val="a3"/>
        <w:shd w:val="clear" w:color="auto" w:fill="FFFFFF"/>
        <w:rPr>
          <w:color w:val="000000"/>
          <w:sz w:val="36"/>
          <w:szCs w:val="36"/>
        </w:rPr>
      </w:pPr>
    </w:p>
    <w:p w:rsidR="002736CB" w:rsidRPr="00CE3026" w:rsidRDefault="002736CB" w:rsidP="002736CB">
      <w:pPr>
        <w:pStyle w:val="a3"/>
        <w:shd w:val="clear" w:color="auto" w:fill="FFFFFF"/>
        <w:rPr>
          <w:color w:val="000000"/>
          <w:sz w:val="36"/>
          <w:szCs w:val="36"/>
        </w:rPr>
      </w:pPr>
    </w:p>
    <w:p w:rsidR="002736CB" w:rsidRPr="00CE3026" w:rsidRDefault="002736C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2736CB" w:rsidRPr="00CE3026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1E4"/>
    <w:multiLevelType w:val="hybridMultilevel"/>
    <w:tmpl w:val="5F16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61D2"/>
    <w:multiLevelType w:val="hybridMultilevel"/>
    <w:tmpl w:val="6032CF54"/>
    <w:lvl w:ilvl="0" w:tplc="EEFA79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8E0"/>
    <w:multiLevelType w:val="multilevel"/>
    <w:tmpl w:val="1356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158E"/>
    <w:multiLevelType w:val="multilevel"/>
    <w:tmpl w:val="4E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31A6A"/>
    <w:multiLevelType w:val="multilevel"/>
    <w:tmpl w:val="FFDC4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45DC7"/>
    <w:multiLevelType w:val="hybridMultilevel"/>
    <w:tmpl w:val="E2F0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1F7"/>
    <w:multiLevelType w:val="multilevel"/>
    <w:tmpl w:val="123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76FAA"/>
    <w:multiLevelType w:val="multilevel"/>
    <w:tmpl w:val="197A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C6EA1"/>
    <w:multiLevelType w:val="hybridMultilevel"/>
    <w:tmpl w:val="CFB4E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3A0DA8"/>
    <w:multiLevelType w:val="hybridMultilevel"/>
    <w:tmpl w:val="D7E6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02E15"/>
    <w:multiLevelType w:val="multilevel"/>
    <w:tmpl w:val="0D6E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E0DEE"/>
    <w:multiLevelType w:val="multilevel"/>
    <w:tmpl w:val="2B560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C22DF"/>
    <w:multiLevelType w:val="hybridMultilevel"/>
    <w:tmpl w:val="387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03931"/>
    <w:multiLevelType w:val="hybridMultilevel"/>
    <w:tmpl w:val="0DE0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52C55"/>
    <w:multiLevelType w:val="multilevel"/>
    <w:tmpl w:val="DD8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45005"/>
    <w:multiLevelType w:val="multilevel"/>
    <w:tmpl w:val="40FED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56BB2"/>
    <w:multiLevelType w:val="multilevel"/>
    <w:tmpl w:val="993A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4180E"/>
    <w:multiLevelType w:val="hybridMultilevel"/>
    <w:tmpl w:val="0DA0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B7D02"/>
    <w:multiLevelType w:val="multilevel"/>
    <w:tmpl w:val="212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E218D"/>
    <w:multiLevelType w:val="multilevel"/>
    <w:tmpl w:val="A13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C347D"/>
    <w:multiLevelType w:val="multilevel"/>
    <w:tmpl w:val="D476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1"/>
  </w:num>
  <w:num w:numId="5">
    <w:abstractNumId w:val="16"/>
  </w:num>
  <w:num w:numId="6">
    <w:abstractNumId w:val="2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17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19"/>
  </w:num>
  <w:num w:numId="17">
    <w:abstractNumId w:val="8"/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C7"/>
    <w:rsid w:val="000102DE"/>
    <w:rsid w:val="000319FF"/>
    <w:rsid w:val="00077816"/>
    <w:rsid w:val="000A5F57"/>
    <w:rsid w:val="000C399D"/>
    <w:rsid w:val="00121C64"/>
    <w:rsid w:val="001232AC"/>
    <w:rsid w:val="001C416A"/>
    <w:rsid w:val="001C57B8"/>
    <w:rsid w:val="00221037"/>
    <w:rsid w:val="002736CB"/>
    <w:rsid w:val="00281247"/>
    <w:rsid w:val="003D3BB0"/>
    <w:rsid w:val="003D418F"/>
    <w:rsid w:val="003F6F65"/>
    <w:rsid w:val="00436E38"/>
    <w:rsid w:val="00496884"/>
    <w:rsid w:val="0053468C"/>
    <w:rsid w:val="0055202B"/>
    <w:rsid w:val="005C118D"/>
    <w:rsid w:val="0066739D"/>
    <w:rsid w:val="006915FD"/>
    <w:rsid w:val="006E05D6"/>
    <w:rsid w:val="007559EE"/>
    <w:rsid w:val="007666AB"/>
    <w:rsid w:val="00772195"/>
    <w:rsid w:val="007B1FAC"/>
    <w:rsid w:val="008841F0"/>
    <w:rsid w:val="009264CB"/>
    <w:rsid w:val="009805C3"/>
    <w:rsid w:val="00981E18"/>
    <w:rsid w:val="00983510"/>
    <w:rsid w:val="00991E9E"/>
    <w:rsid w:val="00A0448E"/>
    <w:rsid w:val="00A119C7"/>
    <w:rsid w:val="00A17D09"/>
    <w:rsid w:val="00AF6D7C"/>
    <w:rsid w:val="00B46676"/>
    <w:rsid w:val="00B63E62"/>
    <w:rsid w:val="00B65B61"/>
    <w:rsid w:val="00BC43B2"/>
    <w:rsid w:val="00C035AA"/>
    <w:rsid w:val="00C07D93"/>
    <w:rsid w:val="00C55A55"/>
    <w:rsid w:val="00C93A21"/>
    <w:rsid w:val="00CA373E"/>
    <w:rsid w:val="00CE3026"/>
    <w:rsid w:val="00DA6F27"/>
    <w:rsid w:val="00DC78F6"/>
    <w:rsid w:val="00DE5001"/>
    <w:rsid w:val="00E20209"/>
    <w:rsid w:val="00E44F79"/>
    <w:rsid w:val="00E55915"/>
    <w:rsid w:val="00EC225B"/>
    <w:rsid w:val="00F71ABF"/>
    <w:rsid w:val="00F837E7"/>
    <w:rsid w:val="00F90346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C7DC-ECE1-459E-9D94-7E58299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264CB"/>
  </w:style>
  <w:style w:type="character" w:customStyle="1" w:styleId="c6">
    <w:name w:val="c6"/>
    <w:basedOn w:val="a0"/>
    <w:rsid w:val="009264CB"/>
  </w:style>
  <w:style w:type="paragraph" w:customStyle="1" w:styleId="c5">
    <w:name w:val="c5"/>
    <w:basedOn w:val="a"/>
    <w:rsid w:val="009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64CB"/>
  </w:style>
  <w:style w:type="character" w:customStyle="1" w:styleId="c1">
    <w:name w:val="c1"/>
    <w:basedOn w:val="a0"/>
    <w:rsid w:val="009264CB"/>
  </w:style>
  <w:style w:type="character" w:customStyle="1" w:styleId="c13">
    <w:name w:val="c13"/>
    <w:basedOn w:val="a0"/>
    <w:rsid w:val="009264CB"/>
  </w:style>
  <w:style w:type="paragraph" w:styleId="a4">
    <w:name w:val="List Paragraph"/>
    <w:basedOn w:val="a"/>
    <w:uiPriority w:val="34"/>
    <w:qFormat/>
    <w:rsid w:val="00B46676"/>
    <w:pPr>
      <w:ind w:left="720"/>
      <w:contextualSpacing/>
    </w:pPr>
  </w:style>
  <w:style w:type="character" w:styleId="a5">
    <w:name w:val="Strong"/>
    <w:basedOn w:val="a0"/>
    <w:uiPriority w:val="22"/>
    <w:qFormat/>
    <w:rsid w:val="000A5F57"/>
    <w:rPr>
      <w:b/>
      <w:bCs/>
    </w:rPr>
  </w:style>
  <w:style w:type="character" w:styleId="a6">
    <w:name w:val="Hyperlink"/>
    <w:basedOn w:val="a0"/>
    <w:uiPriority w:val="99"/>
    <w:semiHidden/>
    <w:unhideWhenUsed/>
    <w:rsid w:val="000A5F57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DA6F27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12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44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1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56028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152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6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72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48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9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23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22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788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969A-9D30-4E2F-8A3B-CA72F8A9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15</cp:revision>
  <cp:lastPrinted>2024-03-10T14:29:00Z</cp:lastPrinted>
  <dcterms:created xsi:type="dcterms:W3CDTF">2024-02-11T09:56:00Z</dcterms:created>
  <dcterms:modified xsi:type="dcterms:W3CDTF">2024-03-10T14:31:00Z</dcterms:modified>
</cp:coreProperties>
</file>